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527E56" w:rsidRDefault="00FF1A99">
      <w:pPr>
        <w:jc w:val="both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94755" cy="85617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56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A99" w:rsidRDefault="00FF1A99" w:rsidP="00A121CD">
      <w:pPr>
        <w:jc w:val="both"/>
        <w:rPr>
          <w:sz w:val="28"/>
          <w:szCs w:val="28"/>
        </w:rPr>
      </w:pPr>
    </w:p>
    <w:p w:rsidR="00FF1A99" w:rsidRDefault="00FF1A99" w:rsidP="00A121CD">
      <w:pPr>
        <w:jc w:val="both"/>
        <w:rPr>
          <w:sz w:val="28"/>
          <w:szCs w:val="28"/>
        </w:rPr>
      </w:pPr>
    </w:p>
    <w:p w:rsidR="003B5336" w:rsidRDefault="003B5336" w:rsidP="00A121CD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4755" cy="86925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69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336" w:rsidRDefault="003B5336" w:rsidP="00A121CD">
      <w:pPr>
        <w:jc w:val="both"/>
        <w:rPr>
          <w:sz w:val="28"/>
          <w:szCs w:val="28"/>
        </w:rPr>
      </w:pPr>
    </w:p>
    <w:p w:rsidR="003B5336" w:rsidRDefault="003B5336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8F373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</w:t>
      </w:r>
      <w:r w:rsidR="00534FD1">
        <w:rPr>
          <w:b/>
          <w:bCs/>
          <w:sz w:val="28"/>
          <w:szCs w:val="28"/>
        </w:rPr>
        <w:t xml:space="preserve"> (</w:t>
      </w:r>
      <w:r w:rsidR="004B6DF9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>) практики</w:t>
      </w:r>
    </w:p>
    <w:p w:rsidR="00BF7D31" w:rsidRDefault="005313A3" w:rsidP="00820626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97354B">
        <w:rPr>
          <w:bCs/>
          <w:sz w:val="28"/>
          <w:szCs w:val="28"/>
        </w:rPr>
        <w:t>У</w:t>
      </w:r>
      <w:r w:rsidR="004B6DF9" w:rsidRPr="006A52E6">
        <w:rPr>
          <w:bCs/>
          <w:sz w:val="28"/>
          <w:szCs w:val="28"/>
        </w:rPr>
        <w:t>чебной (организационно-управленческой)</w:t>
      </w:r>
      <w:r w:rsidRPr="00A24F05">
        <w:rPr>
          <w:sz w:val="28"/>
          <w:szCs w:val="28"/>
        </w:rPr>
        <w:t xml:space="preserve"> практики являются</w:t>
      </w:r>
      <w:r w:rsidR="00BF7D31">
        <w:rPr>
          <w:sz w:val="28"/>
          <w:szCs w:val="28"/>
        </w:rPr>
        <w:t>:</w:t>
      </w:r>
    </w:p>
    <w:p w:rsidR="00464CB3" w:rsidRPr="003A61F9" w:rsidRDefault="00464CB3" w:rsidP="00464CB3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bookmarkStart w:id="0" w:name="_Hlk17884818"/>
      <w:r w:rsidRPr="003A61F9">
        <w:rPr>
          <w:sz w:val="28"/>
          <w:szCs w:val="28"/>
        </w:rPr>
        <w:t>-</w:t>
      </w:r>
      <w:r w:rsidRPr="003A61F9">
        <w:t xml:space="preserve"> </w:t>
      </w:r>
      <w:r w:rsidRPr="003A61F9">
        <w:rPr>
          <w:kern w:val="1"/>
          <w:sz w:val="28"/>
          <w:szCs w:val="28"/>
        </w:rPr>
        <w:t>развитие навыков самостоятельного поиска, систематизации и анализа информации о деятельности организации и особенностях управленческой деятельности.</w:t>
      </w:r>
    </w:p>
    <w:p w:rsidR="00830423" w:rsidRPr="003A61F9" w:rsidRDefault="005313A3" w:rsidP="0082062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 xml:space="preserve">Задачами </w:t>
      </w:r>
      <w:r w:rsidR="009B439E" w:rsidRPr="003A61F9">
        <w:rPr>
          <w:bCs/>
          <w:sz w:val="28"/>
          <w:szCs w:val="28"/>
        </w:rPr>
        <w:t>У</w:t>
      </w:r>
      <w:r w:rsidR="004B6DF9" w:rsidRPr="003A61F9">
        <w:rPr>
          <w:bCs/>
          <w:sz w:val="28"/>
          <w:szCs w:val="28"/>
        </w:rPr>
        <w:t>чебной (организационно-управленческой)</w:t>
      </w:r>
      <w:r w:rsidR="00D91A44" w:rsidRPr="003A61F9">
        <w:rPr>
          <w:sz w:val="28"/>
          <w:szCs w:val="28"/>
        </w:rPr>
        <w:t xml:space="preserve"> практики являются:</w:t>
      </w:r>
    </w:p>
    <w:p w:rsidR="00464CB3" w:rsidRPr="003A61F9" w:rsidRDefault="00236755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 xml:space="preserve">- </w:t>
      </w:r>
      <w:r w:rsidR="00464CB3" w:rsidRPr="003A61F9">
        <w:rPr>
          <w:sz w:val="28"/>
          <w:szCs w:val="28"/>
        </w:rPr>
        <w:t>адаптация студента к управленческой среде предприятия (организации) с целью приобретения профессиональных компетенций, необходимых для работы в профессиональной сфере;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закрепление и углубление умений по поиску и анализу сведений о деятельности организации;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общее ознакомление с деятельностью, организационно-правовой формой и системой управления организации;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изучение организационной структуры предприятия и функций отдельных подразделений;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 xml:space="preserve">- </w:t>
      </w:r>
      <w:r w:rsidRPr="003A61F9">
        <w:rPr>
          <w:spacing w:val="-6"/>
          <w:sz w:val="28"/>
          <w:szCs w:val="28"/>
        </w:rPr>
        <w:t>анализ содержания труда менеджеров в организации;</w:t>
      </w:r>
    </w:p>
    <w:p w:rsidR="00464CB3" w:rsidRPr="003A61F9" w:rsidRDefault="00464CB3" w:rsidP="00464CB3">
      <w:pPr>
        <w:shd w:val="clear" w:color="auto" w:fill="FFFFFF"/>
        <w:tabs>
          <w:tab w:val="left" w:pos="993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изучение локальной документации, касающейся регламентации управленческой деятельности и профессиональных обязанностей менеджера;</w:t>
      </w:r>
    </w:p>
    <w:p w:rsidR="00464CB3" w:rsidRPr="003A61F9" w:rsidRDefault="00464CB3" w:rsidP="00464CB3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осмысление содержания профессии менеджера, ее особенностей и отличий от профессий других специалистов;</w:t>
      </w:r>
    </w:p>
    <w:p w:rsidR="005A6D30" w:rsidRPr="003A61F9" w:rsidRDefault="005A6D30" w:rsidP="005A6D30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формирования умений систематизировать и формулировать предложения по принятию решений в области управления человеческими ресурсами;</w:t>
      </w:r>
    </w:p>
    <w:p w:rsidR="005A6D30" w:rsidRPr="004F2595" w:rsidRDefault="005A6D30" w:rsidP="005A6D30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3A61F9">
        <w:rPr>
          <w:sz w:val="28"/>
          <w:szCs w:val="28"/>
        </w:rPr>
        <w:t>- развитие у бакалавров личностных качеств, определяемых общими целями обучения и воспитания, изложенными в ОПОП.</w:t>
      </w:r>
    </w:p>
    <w:bookmarkEnd w:id="0"/>
    <w:p w:rsidR="005A6D30" w:rsidRDefault="005A6D30" w:rsidP="005A6D3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8F373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E20972" w:rsidRPr="00E20972" w:rsidRDefault="00E2097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bookmarkStart w:id="1" w:name="_Hlk5195692"/>
      <w:r w:rsidRPr="00E20972">
        <w:rPr>
          <w:bCs/>
          <w:sz w:val="28"/>
          <w:szCs w:val="28"/>
        </w:rPr>
        <w:t>Учебная (организационно</w:t>
      </w:r>
      <w:r w:rsidR="009B439E">
        <w:rPr>
          <w:bCs/>
          <w:sz w:val="28"/>
          <w:szCs w:val="28"/>
        </w:rPr>
        <w:t xml:space="preserve"> </w:t>
      </w:r>
      <w:r w:rsidRPr="00E20972">
        <w:rPr>
          <w:bCs/>
          <w:sz w:val="28"/>
          <w:szCs w:val="28"/>
        </w:rPr>
        <w:t>- управленческая практика) реализуется в три этапа.</w:t>
      </w:r>
    </w:p>
    <w:p w:rsidR="00BC4D9F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bookmarkStart w:id="2" w:name="_Hlk5195950"/>
      <w:bookmarkEnd w:id="1"/>
      <w:r w:rsidRPr="006D549D">
        <w:rPr>
          <w:bCs/>
          <w:sz w:val="28"/>
          <w:szCs w:val="28"/>
        </w:rPr>
        <w:t xml:space="preserve">В результате прохождения </w:t>
      </w:r>
      <w:r w:rsidR="00820626">
        <w:rPr>
          <w:bCs/>
          <w:sz w:val="28"/>
          <w:szCs w:val="28"/>
        </w:rPr>
        <w:t>1-</w:t>
      </w:r>
      <w:r w:rsidR="00E20972">
        <w:rPr>
          <w:bCs/>
          <w:sz w:val="28"/>
          <w:szCs w:val="28"/>
        </w:rPr>
        <w:t>го этапа</w:t>
      </w:r>
      <w:r w:rsidR="0097354B" w:rsidRPr="0097354B">
        <w:rPr>
          <w:bCs/>
          <w:sz w:val="28"/>
          <w:szCs w:val="28"/>
        </w:rPr>
        <w:t xml:space="preserve"> </w:t>
      </w:r>
      <w:r w:rsidR="0097354B">
        <w:rPr>
          <w:bCs/>
          <w:sz w:val="28"/>
          <w:szCs w:val="28"/>
        </w:rPr>
        <w:t>У</w:t>
      </w:r>
      <w:r w:rsidR="0097354B" w:rsidRPr="006A52E6">
        <w:rPr>
          <w:bCs/>
          <w:sz w:val="28"/>
          <w:szCs w:val="28"/>
        </w:rPr>
        <w:t>чебной</w:t>
      </w:r>
      <w:r w:rsidR="004B6DF9" w:rsidRPr="0031243F">
        <w:rPr>
          <w:bCs/>
          <w:sz w:val="28"/>
          <w:szCs w:val="28"/>
        </w:rPr>
        <w:t xml:space="preserve"> </w:t>
      </w:r>
      <w:r w:rsidR="004B6DF9" w:rsidRPr="0097354B">
        <w:rPr>
          <w:bCs/>
          <w:sz w:val="28"/>
          <w:szCs w:val="28"/>
        </w:rPr>
        <w:t>(организационно-управленческой)</w:t>
      </w:r>
      <w:r w:rsidRPr="0097354B">
        <w:rPr>
          <w:bCs/>
          <w:sz w:val="28"/>
          <w:szCs w:val="28"/>
        </w:rPr>
        <w:t xml:space="preserve"> практики у обучающегося формируются компетенции</w:t>
      </w:r>
      <w:r w:rsidRPr="0031243F">
        <w:rPr>
          <w:bCs/>
          <w:sz w:val="28"/>
          <w:szCs w:val="28"/>
        </w:rPr>
        <w:t xml:space="preserve">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 w:rsidR="00820626">
        <w:rPr>
          <w:bCs/>
          <w:sz w:val="28"/>
          <w:szCs w:val="28"/>
        </w:rPr>
        <w:t>стрировать следующие результаты.</w:t>
      </w:r>
    </w:p>
    <w:p w:rsidR="00820626" w:rsidRPr="00AE347A" w:rsidRDefault="00820626" w:rsidP="0082062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84"/>
        <w:gridCol w:w="3827"/>
        <w:gridCol w:w="4918"/>
      </w:tblGrid>
      <w:tr w:rsidR="00820626" w:rsidRPr="00AE347A" w:rsidTr="00A77FF0">
        <w:tc>
          <w:tcPr>
            <w:tcW w:w="1384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Код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Результаты освоения ОПОП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Перечень планируемых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результатов обучения</w:t>
            </w:r>
          </w:p>
        </w:tc>
      </w:tr>
      <w:tr w:rsidR="00820626" w:rsidRPr="00AE347A" w:rsidTr="00A77FF0">
        <w:tc>
          <w:tcPr>
            <w:tcW w:w="1384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lang w:eastAsia="ru-RU"/>
              </w:rPr>
              <w:t>ПК-1</w:t>
            </w:r>
          </w:p>
        </w:tc>
        <w:tc>
          <w:tcPr>
            <w:tcW w:w="3827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t>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- основные теории мотивации, лидерства и власти, основ управления группой и формирования организационной культуры компании;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 xml:space="preserve">- использовать знания мотивации, лидерства, власти, командообразования и формирования организационной культуры для </w:t>
            </w:r>
            <w:r w:rsidRPr="00AE347A">
              <w:t>решения стратегических и оперативных управленческих задач, а также для организации групповой работы</w:t>
            </w:r>
            <w:r w:rsidRPr="00AE347A">
              <w:rPr>
                <w:bCs/>
              </w:rPr>
              <w:t>;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rPr>
                <w:bCs/>
              </w:rPr>
              <w:t>- навыками принятия стратегических и оперативных управленческих решений для повышения мотивации, формирования команды и развития организационной культуры компании</w:t>
            </w:r>
            <w:r w:rsidRPr="00AE347A">
              <w:rPr>
                <w:lang w:eastAsia="ru-RU"/>
              </w:rPr>
              <w:t>.</w:t>
            </w:r>
          </w:p>
        </w:tc>
      </w:tr>
      <w:tr w:rsidR="00820626" w:rsidRPr="00AE347A" w:rsidTr="00A77FF0">
        <w:tc>
          <w:tcPr>
            <w:tcW w:w="1384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lang w:eastAsia="ru-RU"/>
              </w:rPr>
              <w:t>ПК-2</w:t>
            </w:r>
          </w:p>
        </w:tc>
        <w:tc>
          <w:tcPr>
            <w:tcW w:w="3827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t>владением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- основные способы разрешения конфликтных ситуаций и современных технологий управления персоналом;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 xml:space="preserve">- проектировать </w:t>
            </w:r>
            <w:r w:rsidRPr="00AE347A">
              <w:t>межличностные, групповые и организационные коммуникаций для предотвращения конфликтных ситуаций, в том числе в межкультурной среде</w:t>
            </w:r>
            <w:r w:rsidRPr="00AE347A">
              <w:rPr>
                <w:lang w:eastAsia="ru-RU"/>
              </w:rPr>
              <w:t>;</w:t>
            </w:r>
          </w:p>
          <w:p w:rsidR="00820626" w:rsidRPr="00AE347A" w:rsidRDefault="00820626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AE347A">
              <w:rPr>
                <w:bCs/>
              </w:rPr>
              <w:t>- навыками решения конфликтных ситуаций при  осуществлении различных коммуникаций в организации</w:t>
            </w:r>
            <w:r w:rsidRPr="00AE347A">
              <w:rPr>
                <w:lang w:eastAsia="ru-RU"/>
              </w:rPr>
              <w:t>.</w:t>
            </w:r>
          </w:p>
        </w:tc>
      </w:tr>
    </w:tbl>
    <w:p w:rsidR="00820626" w:rsidRDefault="00820626" w:rsidP="00820626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E20972">
        <w:rPr>
          <w:bCs/>
          <w:sz w:val="28"/>
          <w:szCs w:val="28"/>
        </w:rPr>
        <w:t>2-го этапа</w:t>
      </w:r>
      <w:r w:rsidR="0097354B" w:rsidRPr="0097354B">
        <w:rPr>
          <w:bCs/>
          <w:sz w:val="28"/>
          <w:szCs w:val="28"/>
        </w:rPr>
        <w:t xml:space="preserve"> </w:t>
      </w:r>
      <w:r w:rsidR="0097354B">
        <w:rPr>
          <w:bCs/>
          <w:sz w:val="28"/>
          <w:szCs w:val="28"/>
        </w:rPr>
        <w:t>У</w:t>
      </w:r>
      <w:r w:rsidR="0097354B" w:rsidRPr="006A52E6">
        <w:rPr>
          <w:bCs/>
          <w:sz w:val="28"/>
          <w:szCs w:val="28"/>
        </w:rPr>
        <w:t>чебной</w:t>
      </w:r>
      <w:r w:rsidRPr="0031243F">
        <w:rPr>
          <w:bCs/>
          <w:sz w:val="28"/>
          <w:szCs w:val="28"/>
        </w:rPr>
        <w:t xml:space="preserve"> </w:t>
      </w:r>
      <w:r w:rsidRPr="0097354B">
        <w:rPr>
          <w:bCs/>
          <w:sz w:val="28"/>
          <w:szCs w:val="28"/>
        </w:rPr>
        <w:t>(организационно-управленческой) практики</w:t>
      </w:r>
      <w:r w:rsidRPr="0031243F">
        <w:rPr>
          <w:bCs/>
          <w:sz w:val="28"/>
          <w:szCs w:val="28"/>
        </w:rPr>
        <w:t xml:space="preserve">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>
        <w:rPr>
          <w:bCs/>
          <w:sz w:val="28"/>
          <w:szCs w:val="28"/>
        </w:rPr>
        <w:t>стрировать следующие результаты.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65"/>
        <w:gridCol w:w="3646"/>
        <w:gridCol w:w="4918"/>
      </w:tblGrid>
      <w:tr w:rsidR="00820626" w:rsidRPr="00AE347A" w:rsidTr="00A77FF0">
        <w:tc>
          <w:tcPr>
            <w:tcW w:w="1565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Код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Результаты освоения ОПОП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AE347A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Перечень планируемых</w:t>
            </w:r>
          </w:p>
          <w:p w:rsidR="00820626" w:rsidRPr="00AE347A" w:rsidRDefault="00820626" w:rsidP="00A77FF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AE347A">
              <w:rPr>
                <w:bCs/>
                <w:lang w:eastAsia="ru-RU"/>
              </w:rPr>
              <w:t>результатов обучения</w:t>
            </w:r>
          </w:p>
        </w:tc>
      </w:tr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AE347A">
              <w:t>ПК-6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AE347A">
              <w:t>способность участвовать в управлении проектом, программой внедрения технологических и продуктовых инноваций или программой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</w:t>
            </w:r>
            <w:r w:rsidRPr="007E751C">
              <w:rPr>
                <w:bCs/>
              </w:rPr>
              <w:t>теоретические основы управления проектом, программ внедрения технологических, продуктовых инноваций и организационных изменений;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осуществлять расчет основных показателей проектов, разрабатывать программы внедрения технологических и продуктовых инноваций и программы организационных изменений</w:t>
            </w:r>
            <w:r w:rsidRPr="007E751C">
              <w:rPr>
                <w:bCs/>
              </w:rPr>
              <w:t>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AE347A">
              <w:rPr>
                <w:bCs/>
              </w:rPr>
              <w:t>- навыками участия в реализации проектов, разработке программ внедрения технологических и продуктовых инноваций и программ организационных изменений</w:t>
            </w:r>
            <w:r w:rsidRPr="007E751C">
              <w:rPr>
                <w:bCs/>
              </w:rPr>
              <w:t>.</w:t>
            </w:r>
          </w:p>
        </w:tc>
      </w:tr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E347A">
              <w:t>ПК-7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>владение навыками поэтапного контроля реализации бизнес-планов и условий заключаемых соглашений, договоров и 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</w:t>
            </w:r>
            <w:r w:rsidRPr="007E751C">
              <w:rPr>
                <w:bCs/>
              </w:rPr>
              <w:t>методы контроля бизнес-планов и заключаемых соглашений, методы координации деятельности исполнителей, методический инструментарий реализации управленческих решений для достижения высокой согласованности при выполнении конкретных проектов и работ;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7E751C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поэтапно контролировать </w:t>
            </w:r>
            <w:r w:rsidRPr="007E751C">
              <w:rPr>
                <w:bCs/>
              </w:rPr>
              <w:t>реализацию бизнес-планов и условия заключаемых соглашений, договоров и контрактов,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навыками контроля бизнес-планов и </w:t>
            </w:r>
            <w:r w:rsidRPr="007E751C">
              <w:rPr>
                <w:bCs/>
              </w:rPr>
              <w:t>заключаемых соглашений, координации деятельности исполнителей при выполнении конкретных проектов и работ.</w:t>
            </w:r>
          </w:p>
        </w:tc>
      </w:tr>
      <w:tr w:rsidR="007E751C" w:rsidRPr="00AE347A" w:rsidTr="00A77FF0">
        <w:tc>
          <w:tcPr>
            <w:tcW w:w="1565" w:type="dxa"/>
            <w:shd w:val="clear" w:color="auto" w:fill="auto"/>
          </w:tcPr>
          <w:p w:rsidR="007E751C" w:rsidRPr="00AE347A" w:rsidRDefault="007E751C" w:rsidP="007E751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AE347A">
              <w:rPr>
                <w:bCs/>
              </w:rPr>
              <w:t>ПК-8</w:t>
            </w:r>
          </w:p>
        </w:tc>
        <w:tc>
          <w:tcPr>
            <w:tcW w:w="3646" w:type="dxa"/>
            <w:shd w:val="clear" w:color="auto" w:fill="auto"/>
          </w:tcPr>
          <w:p w:rsidR="007E751C" w:rsidRPr="00AE347A" w:rsidRDefault="007E751C" w:rsidP="007E751C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>владением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AE347A">
              <w:rPr>
                <w:lang w:eastAsia="ru-RU"/>
              </w:rPr>
              <w:t>знать: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AE347A">
              <w:t xml:space="preserve">- </w:t>
            </w:r>
            <w:r w:rsidRPr="003A61F9">
              <w:rPr>
                <w:rStyle w:val="FontStyle73"/>
                <w:rFonts w:eastAsia="Arial Narrow"/>
                <w:b w:val="0"/>
                <w:bCs w:val="0"/>
                <w:sz w:val="24"/>
                <w:szCs w:val="24"/>
              </w:rPr>
              <w:t>современные методы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 xml:space="preserve"> </w:t>
            </w:r>
            <w:r w:rsidRPr="00AE347A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AE347A">
              <w:rPr>
                <w:lang w:eastAsia="ru-RU"/>
              </w:rPr>
              <w:t>уметь: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AE347A">
              <w:rPr>
                <w:lang w:eastAsia="ru-RU"/>
              </w:rPr>
              <w:t xml:space="preserve">- осуществлять </w:t>
            </w:r>
            <w:r w:rsidRPr="00AE347A">
              <w:t>документальное оформление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E751C" w:rsidRPr="00AE347A" w:rsidRDefault="007E751C" w:rsidP="007E751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AE347A">
              <w:rPr>
                <w:lang w:eastAsia="ru-RU"/>
              </w:rPr>
              <w:t>владеть:</w:t>
            </w:r>
          </w:p>
          <w:p w:rsidR="007E751C" w:rsidRPr="00AE347A" w:rsidRDefault="007E751C" w:rsidP="007E751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lang w:eastAsia="ru-RU"/>
              </w:rPr>
              <w:t xml:space="preserve">- </w:t>
            </w:r>
            <w:r w:rsidRPr="00AE347A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AE347A">
              <w:rPr>
                <w:rStyle w:val="FontStyle73"/>
                <w:rFonts w:eastAsia="Arial Narrow"/>
                <w:sz w:val="24"/>
                <w:szCs w:val="24"/>
              </w:rPr>
              <w:t>.</w:t>
            </w:r>
          </w:p>
        </w:tc>
      </w:tr>
    </w:tbl>
    <w:p w:rsidR="00820626" w:rsidRDefault="00820626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E751C" w:rsidRDefault="007E751C" w:rsidP="007E751C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97354B">
        <w:rPr>
          <w:bCs/>
          <w:sz w:val="28"/>
          <w:szCs w:val="28"/>
        </w:rPr>
        <w:t xml:space="preserve">В результате прохождения </w:t>
      </w:r>
      <w:r w:rsidR="006A1922" w:rsidRPr="0097354B">
        <w:rPr>
          <w:bCs/>
          <w:sz w:val="28"/>
          <w:szCs w:val="28"/>
        </w:rPr>
        <w:t>3-го этапа</w:t>
      </w:r>
      <w:r w:rsidR="0097354B" w:rsidRPr="0097354B">
        <w:rPr>
          <w:bCs/>
          <w:sz w:val="28"/>
          <w:szCs w:val="28"/>
        </w:rPr>
        <w:t xml:space="preserve"> Учебной</w:t>
      </w:r>
      <w:r w:rsidRPr="0097354B">
        <w:rPr>
          <w:bCs/>
          <w:sz w:val="28"/>
          <w:szCs w:val="28"/>
        </w:rPr>
        <w:t xml:space="preserve"> (организационно-управленческой) практики</w:t>
      </w:r>
      <w:r w:rsidRPr="0031243F">
        <w:rPr>
          <w:bCs/>
          <w:sz w:val="28"/>
          <w:szCs w:val="28"/>
        </w:rPr>
        <w:t xml:space="preserve">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>
        <w:rPr>
          <w:bCs/>
          <w:sz w:val="28"/>
          <w:szCs w:val="28"/>
        </w:rPr>
        <w:t>стрировать следующие результаты.</w:t>
      </w:r>
    </w:p>
    <w:p w:rsidR="007E751C" w:rsidRDefault="007E751C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65"/>
        <w:gridCol w:w="3646"/>
        <w:gridCol w:w="4918"/>
      </w:tblGrid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E347A">
              <w:rPr>
                <w:lang w:eastAsia="ru-RU"/>
              </w:rPr>
              <w:t>ПК-3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>владение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сущность, предназначение и возможности стратегического анализа, стратегии организации в целях обеспечения конкурентоспособности;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проводить стратегический анализ,  </w:t>
            </w:r>
            <w:r w:rsidRPr="00AE347A">
              <w:rPr>
                <w:lang w:eastAsia="ru-RU"/>
              </w:rPr>
              <w:t>разрабатывать и принимать участие в реализации стратегии организации для повышения конкурентоспособности компании;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навыками стратегического анализа,  разработки и реализации стратегии организации</w:t>
            </w:r>
            <w:r w:rsidRPr="00AE347A">
              <w:rPr>
                <w:lang w:eastAsia="ru-RU"/>
              </w:rPr>
              <w:t xml:space="preserve"> для повышения её конкурентоспособности.</w:t>
            </w:r>
          </w:p>
        </w:tc>
      </w:tr>
      <w:tr w:rsidR="007E751C" w:rsidRPr="00AE347A" w:rsidTr="00A77FF0">
        <w:tc>
          <w:tcPr>
            <w:tcW w:w="1565" w:type="dxa"/>
            <w:shd w:val="clear" w:color="auto" w:fill="auto"/>
          </w:tcPr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AE347A">
              <w:t>ПК-4</w:t>
            </w:r>
          </w:p>
        </w:tc>
        <w:tc>
          <w:tcPr>
            <w:tcW w:w="3646" w:type="dxa"/>
            <w:shd w:val="clear" w:color="auto" w:fill="auto"/>
          </w:tcPr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AE347A">
              <w:t>умение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  <w:tc>
          <w:tcPr>
            <w:tcW w:w="4918" w:type="dxa"/>
            <w:shd w:val="clear" w:color="auto" w:fill="auto"/>
          </w:tcPr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основные методы финансового менеджмента </w:t>
            </w:r>
            <w:r w:rsidRPr="00AE347A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AE347A">
              <w:rPr>
                <w:bCs/>
              </w:rPr>
              <w:t xml:space="preserve"> для принятия </w:t>
            </w:r>
            <w:r w:rsidRPr="00AE347A">
              <w:t>решений, связанных с операциями на мировых рынках в условиях глобализации</w:t>
            </w:r>
            <w:r w:rsidRPr="00AE347A">
              <w:rPr>
                <w:bCs/>
              </w:rPr>
              <w:t>;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применять на практике методы финансового менеджмента </w:t>
            </w:r>
            <w:r w:rsidRPr="00AE347A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AE347A">
              <w:rPr>
                <w:bCs/>
              </w:rPr>
              <w:t>;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7E751C" w:rsidRPr="00AE347A" w:rsidRDefault="007E751C" w:rsidP="00A77FF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color w:val="FF0000"/>
              </w:rPr>
            </w:pPr>
            <w:r w:rsidRPr="00AE347A">
              <w:rPr>
                <w:bCs/>
              </w:rPr>
              <w:t xml:space="preserve">- навыками использования методов финансового менеджмента </w:t>
            </w:r>
            <w:r w:rsidRPr="00AE347A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AE347A">
              <w:rPr>
                <w:bCs/>
              </w:rPr>
              <w:t xml:space="preserve"> для принятия эффективных управленческих решений.</w:t>
            </w:r>
          </w:p>
        </w:tc>
      </w:tr>
      <w:tr w:rsidR="00671C21" w:rsidRPr="00AE347A" w:rsidTr="00A77FF0">
        <w:tc>
          <w:tcPr>
            <w:tcW w:w="1565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E347A">
              <w:rPr>
                <w:lang w:eastAsia="ru-RU"/>
              </w:rPr>
              <w:t>ПК-5</w:t>
            </w:r>
          </w:p>
        </w:tc>
        <w:tc>
          <w:tcPr>
            <w:tcW w:w="3646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AE347A">
              <w:t>способностью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4918" w:type="dxa"/>
            <w:shd w:val="clear" w:color="auto" w:fill="auto"/>
          </w:tcPr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знать: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 xml:space="preserve">- </w:t>
            </w:r>
            <w:r w:rsidRPr="00AE347A">
              <w:rPr>
                <w:lang w:eastAsia="ru-RU"/>
              </w:rPr>
              <w:t>сущность, взаимосвязь, способы разработки функциональных стратегий компании</w:t>
            </w:r>
            <w:r w:rsidRPr="00AE347A">
              <w:t xml:space="preserve"> с целью подготовки сбалансированных управленческих решений</w:t>
            </w:r>
            <w:r w:rsidRPr="00AE347A">
              <w:rPr>
                <w:lang w:eastAsia="ru-RU"/>
              </w:rPr>
              <w:t>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уметь: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AE347A">
              <w:rPr>
                <w:bCs/>
              </w:rPr>
              <w:t xml:space="preserve">- осуществлять </w:t>
            </w:r>
            <w:r w:rsidRPr="00AE347A">
              <w:rPr>
                <w:lang w:eastAsia="ru-RU"/>
              </w:rPr>
              <w:t>разработку функциональных стратегий компании</w:t>
            </w:r>
            <w:r w:rsidRPr="00AE347A">
              <w:t xml:space="preserve"> с целью подготовки сбалансированных управленческих решений</w:t>
            </w:r>
            <w:r w:rsidRPr="00AE347A">
              <w:rPr>
                <w:lang w:eastAsia="ru-RU"/>
              </w:rPr>
              <w:t>;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E347A">
              <w:rPr>
                <w:bCs/>
              </w:rPr>
              <w:t>владеть:</w:t>
            </w:r>
          </w:p>
          <w:p w:rsidR="00671C21" w:rsidRPr="00AE347A" w:rsidRDefault="00671C21" w:rsidP="00671C2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AE347A">
              <w:rPr>
                <w:bCs/>
              </w:rPr>
              <w:t>- навыками участия в реализации функциональных стратегий компаний.</w:t>
            </w:r>
          </w:p>
        </w:tc>
      </w:tr>
    </w:tbl>
    <w:p w:rsidR="007E751C" w:rsidRDefault="007E751C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bookmarkEnd w:id="2"/>
    <w:p w:rsidR="007E751C" w:rsidRDefault="007E751C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7354B">
        <w:rPr>
          <w:b/>
          <w:bCs/>
          <w:sz w:val="28"/>
          <w:szCs w:val="28"/>
        </w:rPr>
        <w:t xml:space="preserve">3. Место </w:t>
      </w:r>
      <w:r w:rsidR="006A1922" w:rsidRPr="0097354B">
        <w:rPr>
          <w:b/>
          <w:bCs/>
          <w:sz w:val="28"/>
          <w:szCs w:val="28"/>
        </w:rPr>
        <w:t>У</w:t>
      </w:r>
      <w:r w:rsidR="004B6DF9" w:rsidRPr="0097354B">
        <w:rPr>
          <w:b/>
          <w:bCs/>
          <w:sz w:val="28"/>
          <w:szCs w:val="28"/>
        </w:rPr>
        <w:t>чебной (организационно-управленческой)</w:t>
      </w:r>
      <w:r w:rsidRPr="0097354B">
        <w:rPr>
          <w:b/>
          <w:bCs/>
          <w:sz w:val="28"/>
          <w:szCs w:val="28"/>
        </w:rPr>
        <w:t xml:space="preserve"> практики в структуре ОПОП </w:t>
      </w:r>
      <w:r w:rsidR="005A1C08" w:rsidRPr="0097354B">
        <w:rPr>
          <w:b/>
          <w:bCs/>
          <w:sz w:val="28"/>
          <w:szCs w:val="28"/>
        </w:rPr>
        <w:t>бакалавриата</w:t>
      </w:r>
      <w:r w:rsidRPr="00A24F05">
        <w:rPr>
          <w:b/>
          <w:bCs/>
          <w:sz w:val="28"/>
          <w:szCs w:val="28"/>
        </w:rPr>
        <w:t xml:space="preserve"> </w:t>
      </w:r>
    </w:p>
    <w:p w:rsidR="00687645" w:rsidRDefault="00A55BC7" w:rsidP="00D13D1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 (организационно-</w:t>
      </w:r>
      <w:r w:rsidRPr="00A55BC7">
        <w:rPr>
          <w:sz w:val="28"/>
          <w:szCs w:val="28"/>
        </w:rPr>
        <w:t>управленческая) практика является составной частью учебного п</w:t>
      </w:r>
      <w:r w:rsidR="000A3433">
        <w:rPr>
          <w:sz w:val="28"/>
          <w:szCs w:val="28"/>
        </w:rPr>
        <w:t>лана</w:t>
      </w:r>
      <w:r w:rsidRPr="00A55BC7">
        <w:rPr>
          <w:sz w:val="28"/>
          <w:szCs w:val="28"/>
        </w:rPr>
        <w:t xml:space="preserve"> бакалавров и входит в блок </w:t>
      </w:r>
      <w:bookmarkStart w:id="3" w:name="_Hlk17885047"/>
      <w:r w:rsidR="001574B3" w:rsidRPr="003A61F9">
        <w:rPr>
          <w:sz w:val="28"/>
          <w:szCs w:val="28"/>
        </w:rPr>
        <w:t>Б</w:t>
      </w:r>
      <w:proofErr w:type="gramStart"/>
      <w:r w:rsidR="001574B3" w:rsidRPr="003A61F9">
        <w:rPr>
          <w:sz w:val="28"/>
          <w:szCs w:val="28"/>
        </w:rPr>
        <w:t>2</w:t>
      </w:r>
      <w:proofErr w:type="gramEnd"/>
      <w:r w:rsidR="001574B3" w:rsidRPr="003A61F9">
        <w:rPr>
          <w:sz w:val="28"/>
          <w:szCs w:val="28"/>
        </w:rPr>
        <w:t xml:space="preserve"> «Практика» ФГОС ВО по направлению подготовки 38.03.02 Менеджмент.</w:t>
      </w:r>
      <w:r w:rsidR="00FB29AA" w:rsidRPr="003A61F9">
        <w:rPr>
          <w:sz w:val="28"/>
          <w:szCs w:val="28"/>
        </w:rPr>
        <w:t xml:space="preserve"> </w:t>
      </w:r>
    </w:p>
    <w:p w:rsidR="00687645" w:rsidRPr="00687645" w:rsidRDefault="00687645" w:rsidP="0068764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87645">
        <w:rPr>
          <w:sz w:val="28"/>
          <w:szCs w:val="28"/>
        </w:rPr>
        <w:t>Вид практики: учебная практика.</w:t>
      </w:r>
    </w:p>
    <w:p w:rsidR="00687645" w:rsidRDefault="00687645" w:rsidP="0068764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87645">
        <w:rPr>
          <w:sz w:val="28"/>
          <w:szCs w:val="28"/>
        </w:rPr>
        <w:t>Тип практики: практика по получению первичных профессиональных умений и навыков</w:t>
      </w:r>
      <w:r>
        <w:rPr>
          <w:sz w:val="28"/>
          <w:szCs w:val="28"/>
        </w:rPr>
        <w:t>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3A61F9">
        <w:rPr>
          <w:kern w:val="1"/>
          <w:sz w:val="28"/>
          <w:szCs w:val="28"/>
        </w:rPr>
        <w:t>Д</w:t>
      </w:r>
      <w:bookmarkEnd w:id="3"/>
      <w:r w:rsidRPr="00EB437E">
        <w:rPr>
          <w:kern w:val="1"/>
          <w:sz w:val="28"/>
          <w:szCs w:val="28"/>
        </w:rPr>
        <w:t>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745974" w:rsidRPr="00745974">
        <w:rPr>
          <w:bCs/>
          <w:sz w:val="28"/>
          <w:szCs w:val="28"/>
        </w:rPr>
        <w:t>учебной (организационно-управленческой)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745974" w:rsidRPr="00745974">
        <w:rPr>
          <w:kern w:val="1"/>
          <w:sz w:val="28"/>
          <w:szCs w:val="28"/>
        </w:rPr>
        <w:t>организационно-управленческой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>подготовки 38.0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>.02 «Менеджмент»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671C21" w:rsidRDefault="00BA224D" w:rsidP="00745974">
      <w:pPr>
        <w:ind w:firstLine="709"/>
        <w:jc w:val="both"/>
        <w:rPr>
          <w:kern w:val="1"/>
          <w:sz w:val="28"/>
          <w:szCs w:val="28"/>
          <w:highlight w:val="red"/>
        </w:rPr>
      </w:pPr>
      <w:r>
        <w:rPr>
          <w:kern w:val="1"/>
          <w:sz w:val="28"/>
          <w:szCs w:val="28"/>
        </w:rPr>
        <w:t xml:space="preserve">При освоении </w:t>
      </w:r>
      <w:r w:rsidR="004B6DF9" w:rsidRPr="00745974">
        <w:rPr>
          <w:bCs/>
          <w:sz w:val="28"/>
          <w:szCs w:val="28"/>
        </w:rPr>
        <w:t>учебной (организационно-управленческой)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</w:t>
      </w:r>
      <w:bookmarkStart w:id="4" w:name="_Hlk5195548"/>
      <w:r w:rsidRPr="007055EE">
        <w:rPr>
          <w:kern w:val="1"/>
          <w:sz w:val="28"/>
          <w:szCs w:val="28"/>
        </w:rPr>
        <w:t xml:space="preserve">следующих </w:t>
      </w:r>
      <w:r w:rsidR="00671C21">
        <w:rPr>
          <w:kern w:val="1"/>
          <w:sz w:val="28"/>
          <w:szCs w:val="28"/>
        </w:rPr>
        <w:t>(</w:t>
      </w:r>
      <w:r w:rsidRPr="007055EE">
        <w:rPr>
          <w:kern w:val="1"/>
          <w:sz w:val="28"/>
          <w:szCs w:val="28"/>
        </w:rPr>
        <w:t>дисциплин</w:t>
      </w:r>
      <w:r w:rsidR="00671C21">
        <w:rPr>
          <w:kern w:val="1"/>
          <w:sz w:val="28"/>
          <w:szCs w:val="28"/>
        </w:rPr>
        <w:t>) модулей</w:t>
      </w:r>
      <w:r w:rsidR="00D243F2" w:rsidRPr="007055EE">
        <w:rPr>
          <w:kern w:val="1"/>
          <w:sz w:val="28"/>
          <w:szCs w:val="28"/>
        </w:rPr>
        <w:t xml:space="preserve">: </w:t>
      </w:r>
      <w:bookmarkStart w:id="5" w:name="_Hlk2599505"/>
      <w:r w:rsidR="00703085">
        <w:rPr>
          <w:kern w:val="1"/>
          <w:sz w:val="28"/>
          <w:szCs w:val="28"/>
        </w:rPr>
        <w:t xml:space="preserve">«Управление личностью и коллективом», </w:t>
      </w:r>
      <w:r w:rsidR="00703085">
        <w:t>«</w:t>
      </w:r>
      <w:r w:rsidR="00703085" w:rsidRPr="00703085">
        <w:rPr>
          <w:kern w:val="1"/>
          <w:sz w:val="28"/>
          <w:szCs w:val="28"/>
        </w:rPr>
        <w:t>Экономика +</w:t>
      </w:r>
      <w:r w:rsidR="00703085">
        <w:rPr>
          <w:kern w:val="1"/>
          <w:sz w:val="28"/>
          <w:szCs w:val="28"/>
        </w:rPr>
        <w:t xml:space="preserve"> », «</w:t>
      </w:r>
      <w:r w:rsidR="00703085" w:rsidRPr="00703085">
        <w:rPr>
          <w:kern w:val="1"/>
          <w:sz w:val="28"/>
          <w:szCs w:val="28"/>
        </w:rPr>
        <w:t>Финансы +</w:t>
      </w:r>
      <w:r w:rsidR="00703085">
        <w:rPr>
          <w:kern w:val="1"/>
          <w:sz w:val="28"/>
          <w:szCs w:val="28"/>
        </w:rPr>
        <w:t>»,  «Методология современного менеджмента».</w:t>
      </w:r>
    </w:p>
    <w:p w:rsidR="00745974" w:rsidRPr="00745974" w:rsidRDefault="00703085" w:rsidP="00745974">
      <w:pPr>
        <w:ind w:firstLine="709"/>
        <w:jc w:val="both"/>
        <w:rPr>
          <w:rFonts w:ascii="Tahoma" w:hAnsi="Tahoma"/>
          <w:iCs/>
          <w:color w:val="000000"/>
          <w:sz w:val="16"/>
          <w:szCs w:val="16"/>
          <w:lang w:eastAsia="ru-RU"/>
        </w:rPr>
      </w:pPr>
      <w:bookmarkStart w:id="6" w:name="_Hlk5195587"/>
      <w:bookmarkEnd w:id="4"/>
      <w:bookmarkEnd w:id="5"/>
      <w:r w:rsidRPr="00703085">
        <w:rPr>
          <w:sz w:val="28"/>
          <w:szCs w:val="28"/>
        </w:rPr>
        <w:t>Модули (д</w:t>
      </w:r>
      <w:r w:rsidR="00745974" w:rsidRPr="00703085">
        <w:rPr>
          <w:sz w:val="28"/>
          <w:szCs w:val="28"/>
        </w:rPr>
        <w:t>исциплины</w:t>
      </w:r>
      <w:r w:rsidRPr="00703085">
        <w:rPr>
          <w:sz w:val="28"/>
          <w:szCs w:val="28"/>
        </w:rPr>
        <w:t>)</w:t>
      </w:r>
      <w:r w:rsidR="00745974" w:rsidRPr="00703085">
        <w:rPr>
          <w:sz w:val="28"/>
          <w:szCs w:val="28"/>
        </w:rPr>
        <w:t xml:space="preserve"> и практики, для которых освоение данной дисциплины необходимо как предшествующее: </w:t>
      </w:r>
      <w:r>
        <w:rPr>
          <w:sz w:val="28"/>
          <w:szCs w:val="28"/>
        </w:rPr>
        <w:t>«</w:t>
      </w:r>
      <w:r w:rsidRPr="00703085">
        <w:rPr>
          <w:sz w:val="28"/>
          <w:szCs w:val="28"/>
        </w:rPr>
        <w:t>Стратегические элементы проектирования систем управления человеческими ресурсами</w:t>
      </w:r>
      <w:r>
        <w:rPr>
          <w:sz w:val="28"/>
          <w:szCs w:val="28"/>
        </w:rPr>
        <w:t>», «</w:t>
      </w:r>
      <w:r w:rsidRPr="00703085">
        <w:rPr>
          <w:sz w:val="28"/>
          <w:szCs w:val="28"/>
        </w:rPr>
        <w:t>Технологии эффективного управления человеческими ресурсами</w:t>
      </w:r>
      <w:r>
        <w:rPr>
          <w:sz w:val="28"/>
          <w:szCs w:val="28"/>
        </w:rPr>
        <w:t xml:space="preserve">», </w:t>
      </w:r>
      <w:r w:rsidR="00745974" w:rsidRPr="00703085">
        <w:rPr>
          <w:sz w:val="28"/>
          <w:szCs w:val="28"/>
        </w:rPr>
        <w:t>Производственная (</w:t>
      </w:r>
      <w:r w:rsidR="00857818" w:rsidRPr="00703085">
        <w:rPr>
          <w:sz w:val="28"/>
          <w:szCs w:val="28"/>
        </w:rPr>
        <w:t>организационно-управленческая</w:t>
      </w:r>
      <w:r w:rsidR="00745974" w:rsidRPr="00703085">
        <w:rPr>
          <w:sz w:val="28"/>
          <w:szCs w:val="28"/>
        </w:rPr>
        <w:t>) практика</w:t>
      </w:r>
      <w:r w:rsidR="006A1922">
        <w:rPr>
          <w:sz w:val="28"/>
          <w:szCs w:val="28"/>
        </w:rPr>
        <w:t>.</w:t>
      </w:r>
    </w:p>
    <w:bookmarkEnd w:id="6"/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581C7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092D5A" w:rsidRDefault="004B6DF9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bookmarkStart w:id="7" w:name="_Hlk17885175"/>
      <w:r w:rsidRPr="003A61F9">
        <w:rPr>
          <w:bCs/>
          <w:sz w:val="28"/>
          <w:szCs w:val="28"/>
        </w:rPr>
        <w:t>Учебная (организационно-управленческая)</w:t>
      </w:r>
      <w:r w:rsidR="00092D5A" w:rsidRPr="003A61F9">
        <w:rPr>
          <w:bCs/>
          <w:sz w:val="28"/>
          <w:szCs w:val="28"/>
        </w:rPr>
        <w:t xml:space="preserve"> практика </w:t>
      </w:r>
      <w:r w:rsidR="00896F3E" w:rsidRPr="003A61F9">
        <w:rPr>
          <w:sz w:val="28"/>
          <w:szCs w:val="28"/>
        </w:rPr>
        <w:t>осуществляется в соответствии с учебным планом и графиком учебного процесса.</w:t>
      </w:r>
      <w:r w:rsidR="00777E35" w:rsidRPr="003A61F9">
        <w:rPr>
          <w:sz w:val="28"/>
          <w:szCs w:val="28"/>
        </w:rPr>
        <w:t xml:space="preserve"> Способы</w:t>
      </w:r>
      <w:r w:rsidR="00777E35">
        <w:rPr>
          <w:sz w:val="28"/>
          <w:szCs w:val="28"/>
        </w:rPr>
        <w:t xml:space="preserve"> проведения практики: </w:t>
      </w:r>
      <w:r w:rsidR="00687645" w:rsidRPr="00687645">
        <w:rPr>
          <w:sz w:val="28"/>
          <w:szCs w:val="28"/>
        </w:rPr>
        <w:t>выездная; стационарная</w:t>
      </w:r>
      <w:r w:rsidR="00777E35">
        <w:rPr>
          <w:sz w:val="28"/>
          <w:szCs w:val="28"/>
        </w:rPr>
        <w:t>. Выездная практика организуется только при наличии заявления обучающегося</w:t>
      </w:r>
      <w:r w:rsidR="00130204">
        <w:rPr>
          <w:sz w:val="28"/>
          <w:szCs w:val="28"/>
        </w:rPr>
        <w:t>.</w:t>
      </w:r>
    </w:p>
    <w:p w:rsidR="00F70937" w:rsidRDefault="004B6DF9" w:rsidP="00F6269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A61F9">
        <w:rPr>
          <w:bCs/>
          <w:sz w:val="28"/>
          <w:szCs w:val="28"/>
        </w:rPr>
        <w:t>Учебная (организационно-управленческая)</w:t>
      </w:r>
      <w:r w:rsidR="005F5D4C" w:rsidRPr="003A61F9">
        <w:rPr>
          <w:bCs/>
          <w:sz w:val="28"/>
          <w:szCs w:val="28"/>
        </w:rPr>
        <w:t xml:space="preserve"> практика </w:t>
      </w:r>
      <w:r w:rsidR="00F62690" w:rsidRPr="003A61F9">
        <w:rPr>
          <w:bCs/>
          <w:sz w:val="28"/>
          <w:szCs w:val="28"/>
        </w:rPr>
        <w:t>проводится в структурных подразделениях организаций, соответствующих направлению и профилю подготовки</w:t>
      </w:r>
    </w:p>
    <w:bookmarkEnd w:id="7"/>
    <w:p w:rsidR="00276659" w:rsidRPr="00F70937" w:rsidRDefault="00276659">
      <w:pPr>
        <w:tabs>
          <w:tab w:val="left" w:pos="708"/>
          <w:tab w:val="right" w:leader="underscore" w:pos="9639"/>
        </w:tabs>
        <w:ind w:firstLine="709"/>
        <w:jc w:val="both"/>
        <w:rPr>
          <w:color w:val="008000"/>
          <w:sz w:val="16"/>
          <w:szCs w:val="16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581C74">
        <w:rPr>
          <w:b/>
          <w:bCs/>
          <w:sz w:val="28"/>
          <w:szCs w:val="28"/>
        </w:rPr>
        <w:t>У</w:t>
      </w:r>
      <w:r w:rsidR="004B6DF9">
        <w:rPr>
          <w:b/>
          <w:bCs/>
          <w:sz w:val="28"/>
          <w:szCs w:val="28"/>
        </w:rPr>
        <w:t>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896F3E" w:rsidRDefault="00896F3E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bookmarkStart w:id="8" w:name="_Hlk17885238"/>
      <w:r w:rsidRPr="00896F3E">
        <w:rPr>
          <w:bCs/>
          <w:sz w:val="28"/>
          <w:szCs w:val="28"/>
        </w:rPr>
        <w:t>Учебная (организационно-управленческая)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>
        <w:rPr>
          <w:color w:val="000000"/>
          <w:sz w:val="28"/>
          <w:szCs w:val="28"/>
        </w:rPr>
        <w:t>ым в рамках ОПОП ВО.</w:t>
      </w:r>
    </w:p>
    <w:p w:rsidR="009967C3" w:rsidRDefault="00896F3E" w:rsidP="00A40AB0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Место проведения: </w:t>
      </w:r>
      <w:r w:rsidR="00D44329" w:rsidRPr="00203EF0">
        <w:rPr>
          <w:sz w:val="28"/>
          <w:szCs w:val="28"/>
        </w:rPr>
        <w:t>организации различной организационно-правовой формы (коммерческие, некоммерческие) и органы государственного и муниципального управления, в которых выпускники работают в качестве исполнителей и координаторов по проведению организационно-технических мероприятий и администрированию реализации оперативных управленческих решений</w:t>
      </w:r>
      <w:r w:rsidR="00D44329">
        <w:rPr>
          <w:sz w:val="28"/>
          <w:szCs w:val="28"/>
        </w:rPr>
        <w:t xml:space="preserve">; </w:t>
      </w:r>
      <w:r w:rsidR="00D44329" w:rsidRPr="00203EF0">
        <w:rPr>
          <w:sz w:val="28"/>
          <w:szCs w:val="28"/>
        </w:rPr>
        <w:t>структуры, в которых выпускники являются предпринимателями, создающими и развивающими собственное дело</w:t>
      </w:r>
      <w:r w:rsidR="009967C3" w:rsidRPr="009967C3">
        <w:rPr>
          <w:sz w:val="28"/>
          <w:szCs w:val="28"/>
        </w:rPr>
        <w:t xml:space="preserve">. </w:t>
      </w:r>
      <w:r w:rsidRPr="009967C3">
        <w:rPr>
          <w:sz w:val="28"/>
          <w:szCs w:val="28"/>
        </w:rPr>
        <w:t>Практика может быть проведена непосредственно в Университете (структурных подразделениях).</w:t>
      </w:r>
      <w:r w:rsidR="009967C3" w:rsidRPr="009967C3">
        <w:rPr>
          <w:sz w:val="28"/>
          <w:szCs w:val="28"/>
        </w:rPr>
        <w:t xml:space="preserve"> </w:t>
      </w:r>
    </w:p>
    <w:bookmarkEnd w:id="8"/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Pr="006A1922">
        <w:rPr>
          <w:bCs/>
          <w:iCs/>
          <w:sz w:val="28"/>
          <w:szCs w:val="28"/>
        </w:rPr>
        <w:t>в</w:t>
      </w:r>
      <w:r w:rsidR="00E4769C" w:rsidRPr="006A1922">
        <w:rPr>
          <w:bCs/>
          <w:iCs/>
          <w:sz w:val="28"/>
          <w:szCs w:val="28"/>
        </w:rPr>
        <w:t xml:space="preserve"> 4,5,6</w:t>
      </w:r>
      <w:r w:rsidR="007055EE" w:rsidRPr="00D44329">
        <w:rPr>
          <w:bCs/>
          <w:sz w:val="28"/>
          <w:szCs w:val="28"/>
        </w:rPr>
        <w:t xml:space="preserve"> семестрах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r w:rsidR="007055EE">
        <w:rPr>
          <w:iCs/>
          <w:spacing w:val="-2"/>
          <w:sz w:val="28"/>
          <w:szCs w:val="28"/>
        </w:rPr>
        <w:t>бакалавриата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Pr="009967C3">
        <w:rPr>
          <w:sz w:val="28"/>
          <w:szCs w:val="28"/>
        </w:rPr>
        <w:t>38</w:t>
      </w:r>
      <w:r w:rsidRPr="009967C3">
        <w:rPr>
          <w:rFonts w:hint="eastAsia"/>
          <w:sz w:val="28"/>
          <w:szCs w:val="28"/>
        </w:rPr>
        <w:t>.0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AF5F85" w:rsidRPr="009967C3">
        <w:rPr>
          <w:sz w:val="28"/>
          <w:szCs w:val="28"/>
        </w:rPr>
        <w:t>«</w:t>
      </w:r>
      <w:r w:rsidRPr="009967C3">
        <w:rPr>
          <w:sz w:val="28"/>
          <w:szCs w:val="28"/>
        </w:rPr>
        <w:t>Менеджмент</w:t>
      </w:r>
      <w:r w:rsidR="00AF5F85" w:rsidRPr="009967C3">
        <w:rPr>
          <w:sz w:val="28"/>
          <w:szCs w:val="28"/>
        </w:rPr>
        <w:t>»</w:t>
      </w:r>
      <w:r w:rsidRPr="009967C3">
        <w:rPr>
          <w:sz w:val="28"/>
          <w:szCs w:val="28"/>
        </w:rPr>
        <w:t>.</w:t>
      </w:r>
    </w:p>
    <w:p w:rsidR="009967C3" w:rsidRPr="009967C3" w:rsidRDefault="009967C3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9B439E">
        <w:rPr>
          <w:b/>
          <w:bCs/>
          <w:sz w:val="28"/>
          <w:szCs w:val="28"/>
        </w:rPr>
        <w:t>У</w:t>
      </w:r>
      <w:r w:rsidR="004B6DF9" w:rsidRPr="009967C3">
        <w:rPr>
          <w:b/>
          <w:bCs/>
          <w:sz w:val="28"/>
          <w:szCs w:val="28"/>
        </w:rPr>
        <w:t>чебной (организационно-управленческой)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bookmarkStart w:id="9" w:name="_Hlk17885303"/>
      <w:r w:rsidRPr="009967C3">
        <w:rPr>
          <w:sz w:val="28"/>
          <w:szCs w:val="28"/>
        </w:rPr>
        <w:t xml:space="preserve">Общий объём практики составляет </w:t>
      </w:r>
      <w:r w:rsidR="00E4769C">
        <w:rPr>
          <w:sz w:val="28"/>
          <w:szCs w:val="28"/>
        </w:rPr>
        <w:t>18</w:t>
      </w:r>
      <w:r w:rsidRPr="009967C3">
        <w:rPr>
          <w:sz w:val="28"/>
          <w:szCs w:val="28"/>
        </w:rPr>
        <w:t xml:space="preserve"> зачетн</w:t>
      </w:r>
      <w:r w:rsidR="00E4769C"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="007055EE">
        <w:rPr>
          <w:sz w:val="28"/>
          <w:szCs w:val="28"/>
        </w:rPr>
        <w:t xml:space="preserve"> (</w:t>
      </w:r>
      <w:r w:rsidR="00E4769C">
        <w:rPr>
          <w:sz w:val="28"/>
          <w:szCs w:val="28"/>
        </w:rPr>
        <w:t>3</w:t>
      </w:r>
      <w:r w:rsidR="007055EE">
        <w:rPr>
          <w:sz w:val="28"/>
          <w:szCs w:val="28"/>
        </w:rPr>
        <w:t xml:space="preserve"> зачетных единиц в </w:t>
      </w:r>
      <w:r w:rsidR="00E4769C">
        <w:rPr>
          <w:sz w:val="28"/>
          <w:szCs w:val="28"/>
        </w:rPr>
        <w:t>4</w:t>
      </w:r>
      <w:r w:rsidR="007055EE">
        <w:rPr>
          <w:sz w:val="28"/>
          <w:szCs w:val="28"/>
        </w:rPr>
        <w:t xml:space="preserve"> семестре</w:t>
      </w:r>
      <w:r w:rsidR="00E4769C">
        <w:rPr>
          <w:sz w:val="28"/>
          <w:szCs w:val="28"/>
        </w:rPr>
        <w:t xml:space="preserve">, </w:t>
      </w:r>
      <w:bookmarkStart w:id="10" w:name="_Hlk5195250"/>
      <w:r w:rsidR="00E4769C">
        <w:rPr>
          <w:sz w:val="28"/>
          <w:szCs w:val="28"/>
        </w:rPr>
        <w:t xml:space="preserve">6 зачетных единиц </w:t>
      </w:r>
      <w:bookmarkEnd w:id="10"/>
      <w:r w:rsidR="00E4769C">
        <w:rPr>
          <w:sz w:val="28"/>
          <w:szCs w:val="28"/>
        </w:rPr>
        <w:t xml:space="preserve">в 5 семестре,  </w:t>
      </w:r>
      <w:r w:rsidR="007055EE">
        <w:rPr>
          <w:sz w:val="28"/>
          <w:szCs w:val="28"/>
        </w:rPr>
        <w:t xml:space="preserve"> и </w:t>
      </w:r>
      <w:r w:rsidR="00707EDA">
        <w:rPr>
          <w:sz w:val="28"/>
          <w:szCs w:val="28"/>
        </w:rPr>
        <w:t>9</w:t>
      </w:r>
      <w:r w:rsidR="007055EE">
        <w:rPr>
          <w:sz w:val="28"/>
          <w:szCs w:val="28"/>
        </w:rPr>
        <w:t xml:space="preserve"> зачетных единиц в </w:t>
      </w:r>
      <w:r w:rsidR="00E4769C">
        <w:rPr>
          <w:sz w:val="28"/>
          <w:szCs w:val="28"/>
        </w:rPr>
        <w:t>6</w:t>
      </w:r>
      <w:r w:rsidR="007055EE">
        <w:rPr>
          <w:sz w:val="28"/>
          <w:szCs w:val="28"/>
        </w:rPr>
        <w:t xml:space="preserve"> семестре)</w:t>
      </w:r>
      <w:r w:rsidRPr="00A24F05">
        <w:rPr>
          <w:sz w:val="28"/>
          <w:szCs w:val="28"/>
        </w:rPr>
        <w:t>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7055EE">
        <w:rPr>
          <w:sz w:val="28"/>
          <w:szCs w:val="28"/>
        </w:rPr>
        <w:t>1</w:t>
      </w:r>
      <w:r w:rsidR="00A77FF0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 w:rsidR="004B6DF9">
        <w:rPr>
          <w:sz w:val="28"/>
          <w:szCs w:val="28"/>
        </w:rPr>
        <w:t>ь</w:t>
      </w:r>
      <w:r w:rsidR="007055EE">
        <w:rPr>
          <w:sz w:val="28"/>
          <w:szCs w:val="28"/>
        </w:rPr>
        <w:t xml:space="preserve"> (</w:t>
      </w:r>
      <w:bookmarkStart w:id="11" w:name="_Hlk5195076"/>
      <w:r w:rsidR="00A77FF0">
        <w:rPr>
          <w:sz w:val="28"/>
          <w:szCs w:val="28"/>
        </w:rPr>
        <w:t>2</w:t>
      </w:r>
      <w:r w:rsidR="007055EE">
        <w:rPr>
          <w:sz w:val="28"/>
          <w:szCs w:val="28"/>
        </w:rPr>
        <w:t xml:space="preserve"> недел</w:t>
      </w:r>
      <w:r w:rsidR="00A77FF0">
        <w:rPr>
          <w:sz w:val="28"/>
          <w:szCs w:val="28"/>
        </w:rPr>
        <w:t>и</w:t>
      </w:r>
      <w:r w:rsidR="007055EE">
        <w:rPr>
          <w:sz w:val="28"/>
          <w:szCs w:val="28"/>
        </w:rPr>
        <w:t xml:space="preserve"> </w:t>
      </w:r>
      <w:bookmarkEnd w:id="11"/>
      <w:r w:rsidR="007055EE">
        <w:rPr>
          <w:sz w:val="28"/>
          <w:szCs w:val="28"/>
        </w:rPr>
        <w:t xml:space="preserve">в </w:t>
      </w:r>
      <w:r w:rsidR="00A77FF0">
        <w:rPr>
          <w:sz w:val="28"/>
          <w:szCs w:val="28"/>
        </w:rPr>
        <w:t>4</w:t>
      </w:r>
      <w:r w:rsidR="007055EE">
        <w:rPr>
          <w:sz w:val="28"/>
          <w:szCs w:val="28"/>
        </w:rPr>
        <w:t xml:space="preserve"> семестре</w:t>
      </w:r>
      <w:r w:rsidR="00A77FF0">
        <w:rPr>
          <w:sz w:val="28"/>
          <w:szCs w:val="28"/>
        </w:rPr>
        <w:t>,</w:t>
      </w:r>
      <w:r w:rsidR="007055EE">
        <w:rPr>
          <w:sz w:val="28"/>
          <w:szCs w:val="28"/>
        </w:rPr>
        <w:t xml:space="preserve">  </w:t>
      </w:r>
      <w:bookmarkStart w:id="12" w:name="_Hlk5195359"/>
      <w:r w:rsidR="00A77FF0">
        <w:rPr>
          <w:sz w:val="28"/>
          <w:szCs w:val="28"/>
        </w:rPr>
        <w:t>4</w:t>
      </w:r>
      <w:r w:rsidR="007055EE">
        <w:rPr>
          <w:sz w:val="28"/>
          <w:szCs w:val="28"/>
        </w:rPr>
        <w:t xml:space="preserve"> недел</w:t>
      </w:r>
      <w:r w:rsidR="00A77FF0">
        <w:rPr>
          <w:sz w:val="28"/>
          <w:szCs w:val="28"/>
        </w:rPr>
        <w:t>и</w:t>
      </w:r>
      <w:r w:rsidR="007055EE">
        <w:rPr>
          <w:sz w:val="28"/>
          <w:szCs w:val="28"/>
        </w:rPr>
        <w:t xml:space="preserve"> </w:t>
      </w:r>
      <w:bookmarkEnd w:id="12"/>
      <w:r w:rsidR="007055EE">
        <w:rPr>
          <w:sz w:val="28"/>
          <w:szCs w:val="28"/>
        </w:rPr>
        <w:t xml:space="preserve">в </w:t>
      </w:r>
      <w:r w:rsidR="00A77FF0">
        <w:rPr>
          <w:sz w:val="28"/>
          <w:szCs w:val="28"/>
        </w:rPr>
        <w:t>5</w:t>
      </w:r>
      <w:r w:rsidR="007055EE">
        <w:rPr>
          <w:sz w:val="28"/>
          <w:szCs w:val="28"/>
        </w:rPr>
        <w:t xml:space="preserve"> семестре</w:t>
      </w:r>
      <w:r w:rsidR="00A77FF0">
        <w:rPr>
          <w:sz w:val="28"/>
          <w:szCs w:val="28"/>
        </w:rPr>
        <w:t xml:space="preserve"> и 6 недель в 6 семестре</w:t>
      </w:r>
      <w:r w:rsidR="007055EE">
        <w:rPr>
          <w:sz w:val="28"/>
          <w:szCs w:val="28"/>
        </w:rPr>
        <w:t>)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bookmarkEnd w:id="9"/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9B439E">
        <w:rPr>
          <w:b/>
          <w:bCs/>
          <w:sz w:val="28"/>
          <w:szCs w:val="28"/>
        </w:rPr>
        <w:t>У</w:t>
      </w:r>
      <w:r w:rsidR="00F43806">
        <w:rPr>
          <w:b/>
          <w:bCs/>
          <w:sz w:val="28"/>
          <w:szCs w:val="28"/>
        </w:rPr>
        <w:t>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9B439E">
        <w:rPr>
          <w:b/>
          <w:bCs/>
          <w:sz w:val="28"/>
          <w:szCs w:val="28"/>
        </w:rPr>
        <w:t>У</w:t>
      </w:r>
      <w:r w:rsidR="00F43806">
        <w:rPr>
          <w:b/>
          <w:bCs/>
          <w:sz w:val="28"/>
          <w:szCs w:val="28"/>
        </w:rPr>
        <w:t>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bookmarkStart w:id="13" w:name="_Hlk5196029"/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F43806" w:rsidRPr="00A55BC7">
        <w:rPr>
          <w:bCs/>
          <w:sz w:val="28"/>
          <w:szCs w:val="28"/>
        </w:rPr>
        <w:t>учебной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A77FF0">
        <w:rPr>
          <w:sz w:val="28"/>
          <w:szCs w:val="28"/>
        </w:rPr>
        <w:t>18</w:t>
      </w:r>
      <w:r w:rsidR="00707EDA" w:rsidRPr="009967C3">
        <w:rPr>
          <w:sz w:val="28"/>
          <w:szCs w:val="28"/>
        </w:rPr>
        <w:t xml:space="preserve"> зачетн</w:t>
      </w:r>
      <w:r w:rsidR="00707EDA">
        <w:rPr>
          <w:sz w:val="28"/>
          <w:szCs w:val="28"/>
        </w:rPr>
        <w:t>ая</w:t>
      </w:r>
      <w:r w:rsidR="00707EDA"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 w:rsidR="00A77FF0" w:rsidRPr="00A77FF0">
        <w:rPr>
          <w:bCs/>
          <w:sz w:val="28"/>
          <w:szCs w:val="28"/>
        </w:rPr>
        <w:t xml:space="preserve">648 </w:t>
      </w:r>
      <w:r w:rsidRPr="00A77FF0">
        <w:rPr>
          <w:bCs/>
          <w:sz w:val="28"/>
          <w:szCs w:val="28"/>
        </w:rPr>
        <w:t>час</w:t>
      </w:r>
      <w:r w:rsidR="00A77FF0" w:rsidRPr="00A77FF0">
        <w:rPr>
          <w:bCs/>
          <w:sz w:val="28"/>
          <w:szCs w:val="28"/>
        </w:rPr>
        <w:t>ов</w:t>
      </w:r>
      <w:r w:rsidR="0092783C" w:rsidRPr="00A77FF0">
        <w:rPr>
          <w:bCs/>
          <w:sz w:val="28"/>
          <w:szCs w:val="28"/>
        </w:rPr>
        <w:t xml:space="preserve"> (</w:t>
      </w:r>
      <w:r w:rsidR="00A77FF0" w:rsidRPr="00855137">
        <w:rPr>
          <w:bCs/>
          <w:sz w:val="28"/>
          <w:szCs w:val="28"/>
        </w:rPr>
        <w:t>108</w:t>
      </w:r>
      <w:r w:rsidR="00197E47" w:rsidRPr="00855137">
        <w:rPr>
          <w:bCs/>
          <w:sz w:val="28"/>
          <w:szCs w:val="28"/>
        </w:rPr>
        <w:t xml:space="preserve"> час</w:t>
      </w:r>
      <w:r w:rsidR="00A77FF0" w:rsidRPr="00855137">
        <w:rPr>
          <w:bCs/>
          <w:sz w:val="28"/>
          <w:szCs w:val="28"/>
        </w:rPr>
        <w:t>ов</w:t>
      </w:r>
      <w:r w:rsidR="0092783C" w:rsidRPr="00A77FF0">
        <w:rPr>
          <w:bCs/>
          <w:sz w:val="28"/>
          <w:szCs w:val="28"/>
        </w:rPr>
        <w:t xml:space="preserve"> – в </w:t>
      </w:r>
      <w:r w:rsidR="00A77FF0" w:rsidRPr="00A77FF0">
        <w:rPr>
          <w:bCs/>
          <w:sz w:val="28"/>
          <w:szCs w:val="28"/>
        </w:rPr>
        <w:t>4</w:t>
      </w:r>
      <w:r w:rsidR="0092783C" w:rsidRPr="00A77FF0">
        <w:rPr>
          <w:bCs/>
          <w:sz w:val="28"/>
          <w:szCs w:val="28"/>
        </w:rPr>
        <w:t xml:space="preserve"> семестре</w:t>
      </w:r>
      <w:r w:rsidR="00A77FF0" w:rsidRPr="00A77FF0">
        <w:rPr>
          <w:bCs/>
          <w:sz w:val="28"/>
          <w:szCs w:val="28"/>
        </w:rPr>
        <w:t>,</w:t>
      </w:r>
      <w:r w:rsidR="0092783C" w:rsidRPr="00A77FF0">
        <w:rPr>
          <w:bCs/>
          <w:sz w:val="28"/>
          <w:szCs w:val="28"/>
        </w:rPr>
        <w:t xml:space="preserve"> </w:t>
      </w:r>
      <w:r w:rsidR="00A77FF0" w:rsidRPr="00A77FF0">
        <w:rPr>
          <w:bCs/>
          <w:sz w:val="28"/>
          <w:szCs w:val="28"/>
        </w:rPr>
        <w:t xml:space="preserve">216 </w:t>
      </w:r>
      <w:r w:rsidR="0092783C" w:rsidRPr="00A77FF0">
        <w:rPr>
          <w:bCs/>
          <w:sz w:val="28"/>
          <w:szCs w:val="28"/>
        </w:rPr>
        <w:t>час</w:t>
      </w:r>
      <w:r w:rsidR="00A77FF0" w:rsidRPr="00A77FF0">
        <w:rPr>
          <w:bCs/>
          <w:sz w:val="28"/>
          <w:szCs w:val="28"/>
        </w:rPr>
        <w:t>ов</w:t>
      </w:r>
      <w:r w:rsidR="0092783C" w:rsidRPr="00A77FF0">
        <w:rPr>
          <w:bCs/>
          <w:sz w:val="28"/>
          <w:szCs w:val="28"/>
        </w:rPr>
        <w:t xml:space="preserve"> – в </w:t>
      </w:r>
      <w:r w:rsidR="00A77FF0" w:rsidRPr="00A77FF0">
        <w:rPr>
          <w:bCs/>
          <w:sz w:val="28"/>
          <w:szCs w:val="28"/>
        </w:rPr>
        <w:t>5</w:t>
      </w:r>
      <w:r w:rsidR="0092783C" w:rsidRPr="00A77FF0">
        <w:rPr>
          <w:bCs/>
          <w:sz w:val="28"/>
          <w:szCs w:val="28"/>
        </w:rPr>
        <w:t xml:space="preserve"> семестре</w:t>
      </w:r>
      <w:r w:rsidR="00A77FF0" w:rsidRPr="00A77FF0">
        <w:rPr>
          <w:bCs/>
          <w:sz w:val="28"/>
          <w:szCs w:val="28"/>
        </w:rPr>
        <w:t>, 324 часа в 6семестре</w:t>
      </w:r>
      <w:r w:rsidR="0092783C" w:rsidRPr="00A77FF0">
        <w:rPr>
          <w:bCs/>
          <w:sz w:val="28"/>
          <w:szCs w:val="28"/>
        </w:rPr>
        <w:t>)</w:t>
      </w:r>
      <w:r w:rsidRPr="00A77FF0">
        <w:rPr>
          <w:bCs/>
          <w:sz w:val="28"/>
          <w:szCs w:val="28"/>
        </w:rPr>
        <w:t>.</w:t>
      </w:r>
    </w:p>
    <w:bookmarkEnd w:id="13"/>
    <w:p w:rsidR="009967C3" w:rsidRPr="00A41DE6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9967C3" w:rsidTr="00206788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bookmarkStart w:id="14" w:name="_Hlk5196066"/>
            <w:r>
              <w:rPr>
                <w:bCs/>
              </w:rPr>
              <w:t>№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967C3" w:rsidTr="00206788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786D1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1037A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2522D3" w:rsidTr="00A41DE6">
        <w:trPr>
          <w:trHeight w:val="276"/>
        </w:trPr>
        <w:tc>
          <w:tcPr>
            <w:tcW w:w="5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522D3" w:rsidRDefault="002522D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9506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522D3" w:rsidRPr="00A55BC7" w:rsidRDefault="00A77FF0" w:rsidP="002522D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iCs/>
              </w:rPr>
              <w:t>4</w:t>
            </w:r>
            <w:r w:rsidR="002522D3" w:rsidRPr="00A55BC7">
              <w:rPr>
                <w:iCs/>
              </w:rPr>
              <w:t>-й семестр</w:t>
            </w:r>
          </w:p>
        </w:tc>
      </w:tr>
      <w:tr w:rsidR="009967C3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2522D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 xml:space="preserve">Дневник </w:t>
            </w:r>
            <w:r w:rsidR="002522D3" w:rsidRPr="0050338E">
              <w:rPr>
                <w:bCs/>
                <w:color w:val="000000"/>
              </w:rPr>
              <w:t>бакалавра</w:t>
            </w:r>
          </w:p>
        </w:tc>
      </w:tr>
      <w:tr w:rsidR="009967C3" w:rsidTr="00206788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42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522D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7B7B7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 xml:space="preserve">Дневник </w:t>
            </w:r>
            <w:r w:rsidR="002522D3" w:rsidRPr="0050338E">
              <w:rPr>
                <w:bCs/>
                <w:color w:val="000000"/>
              </w:rPr>
              <w:t>бакалавра</w:t>
            </w:r>
            <w:r w:rsidRPr="0050338E">
              <w:rPr>
                <w:bCs/>
                <w:color w:val="000000"/>
              </w:rPr>
              <w:t>,</w:t>
            </w:r>
            <w:r w:rsidRPr="0050338E">
              <w:t xml:space="preserve"> </w:t>
            </w:r>
            <w:r w:rsidR="007B7B7E" w:rsidRPr="0050338E">
              <w:t xml:space="preserve">описание деятельности организации, </w:t>
            </w:r>
            <w:r w:rsidRPr="0050338E">
              <w:t>демонстрационный материал</w:t>
            </w:r>
          </w:p>
        </w:tc>
      </w:tr>
      <w:tr w:rsidR="009967C3" w:rsidTr="008F3734">
        <w:trPr>
          <w:trHeight w:val="81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27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CA5FA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9967C3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51037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06446A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  <w:tr w:rsidR="00C670AF" w:rsidTr="00E329F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95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70AF" w:rsidRPr="0050338E" w:rsidRDefault="00A77FF0" w:rsidP="00C670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</w:rPr>
              <w:t>5</w:t>
            </w:r>
            <w:r w:rsidR="00C670AF" w:rsidRPr="0050338E">
              <w:rPr>
                <w:bCs/>
              </w:rPr>
              <w:t>-й семестр</w:t>
            </w:r>
          </w:p>
        </w:tc>
      </w:tr>
      <w:tr w:rsidR="00704D88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704D88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организационной структуры предприятия, должностные инструкции, демонстрационный материал</w:t>
            </w:r>
          </w:p>
        </w:tc>
      </w:tr>
      <w:tr w:rsidR="00704D88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04D88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04D88" w:rsidRPr="0050338E" w:rsidRDefault="00704D88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t>Отчет по практике, защита результатов практики</w:t>
            </w:r>
          </w:p>
        </w:tc>
      </w:tr>
      <w:tr w:rsidR="0006446A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06446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Pr="0050338E" w:rsidRDefault="0006446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Pr="0050338E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51037A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446A" w:rsidRDefault="00803141" w:rsidP="00704D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446A" w:rsidRPr="0050338E" w:rsidRDefault="0006446A" w:rsidP="00704D88">
            <w:pPr>
              <w:tabs>
                <w:tab w:val="left" w:pos="708"/>
                <w:tab w:val="right" w:leader="underscore" w:pos="9639"/>
              </w:tabs>
              <w:snapToGrid w:val="0"/>
            </w:pPr>
          </w:p>
        </w:tc>
      </w:tr>
      <w:tr w:rsidR="00A77FF0" w:rsidTr="00A77FF0">
        <w:trPr>
          <w:trHeight w:val="23"/>
        </w:trPr>
        <w:tc>
          <w:tcPr>
            <w:tcW w:w="1009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77FF0" w:rsidRPr="0050338E" w:rsidRDefault="00A77FF0" w:rsidP="00A77FF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rPr>
                <w:bCs/>
              </w:rPr>
              <w:t>6</w:t>
            </w:r>
            <w:r w:rsidRPr="0050338E">
              <w:rPr>
                <w:bCs/>
              </w:rPr>
              <w:t>-й семестр</w:t>
            </w:r>
          </w:p>
        </w:tc>
      </w:tr>
      <w:tr w:rsidR="00803141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803141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156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261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803141">
              <w:rPr>
                <w:bCs/>
                <w:color w:val="000000"/>
              </w:rPr>
              <w:t>Дневник бакалавра,</w:t>
            </w:r>
            <w:r w:rsidRPr="00803141">
              <w:t xml:space="preserve"> описание </w:t>
            </w:r>
            <w:r w:rsidRPr="00803141">
              <w:rPr>
                <w:spacing w:val="-6"/>
              </w:rPr>
              <w:t xml:space="preserve">также </w:t>
            </w:r>
            <w:r w:rsidRPr="00803141">
              <w:t>критериев и показателей оценки результативности деятельности подразделения и работников; изучение локальных нормативных документов по вопросам управления в организации.</w:t>
            </w:r>
          </w:p>
        </w:tc>
      </w:tr>
      <w:tr w:rsidR="00803141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Отчет по практике, защита результатов практики</w:t>
            </w:r>
          </w:p>
        </w:tc>
      </w:tr>
      <w:tr w:rsidR="00803141" w:rsidRPr="00A55BC7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A55BC7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51037A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198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324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03141" w:rsidRPr="0050338E" w:rsidRDefault="00803141" w:rsidP="0080314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  <w:bookmarkEnd w:id="14"/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9B439E">
        <w:rPr>
          <w:b/>
          <w:bCs/>
          <w:sz w:val="28"/>
          <w:szCs w:val="28"/>
        </w:rPr>
        <w:t>У</w:t>
      </w:r>
      <w:r w:rsidR="00B01C92">
        <w:rPr>
          <w:b/>
          <w:bCs/>
          <w:sz w:val="28"/>
          <w:szCs w:val="28"/>
        </w:rPr>
        <w:t>чебной (организационно-управленческой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>подготовки. Основная идея практики, которую должно обеспечить ее содержание</w:t>
      </w:r>
      <w:r w:rsidR="00982F1C" w:rsidRPr="00982F1C">
        <w:rPr>
          <w:bCs/>
          <w:sz w:val="28"/>
          <w:szCs w:val="28"/>
        </w:rPr>
        <w:t>,</w:t>
      </w:r>
      <w:r w:rsidRPr="00982F1C">
        <w:rPr>
          <w:bCs/>
          <w:sz w:val="28"/>
          <w:szCs w:val="28"/>
        </w:rPr>
        <w:t xml:space="preserve"> </w:t>
      </w:r>
      <w:r w:rsidR="00982F1C" w:rsidRPr="00982F1C">
        <w:rPr>
          <w:bCs/>
          <w:sz w:val="28"/>
          <w:szCs w:val="28"/>
        </w:rPr>
        <w:t>з</w:t>
      </w:r>
      <w:r w:rsidRPr="00982F1C">
        <w:rPr>
          <w:bCs/>
          <w:sz w:val="28"/>
          <w:szCs w:val="28"/>
        </w:rPr>
        <w:t xml:space="preserve">аключается в формировании </w:t>
      </w:r>
      <w:r w:rsidR="009D2923" w:rsidRPr="007F2ACA">
        <w:rPr>
          <w:kern w:val="1"/>
          <w:sz w:val="28"/>
          <w:szCs w:val="28"/>
        </w:rPr>
        <w:t>и развити</w:t>
      </w:r>
      <w:r w:rsidR="009D2923">
        <w:rPr>
          <w:kern w:val="1"/>
          <w:sz w:val="28"/>
          <w:szCs w:val="28"/>
        </w:rPr>
        <w:t>и</w:t>
      </w:r>
      <w:r w:rsidR="009D2923" w:rsidRPr="007F2ACA">
        <w:rPr>
          <w:kern w:val="1"/>
          <w:sz w:val="28"/>
          <w:szCs w:val="28"/>
        </w:rPr>
        <w:t xml:space="preserve"> </w:t>
      </w:r>
      <w:r w:rsidR="009D2923" w:rsidRPr="0051037A">
        <w:rPr>
          <w:kern w:val="1"/>
          <w:sz w:val="28"/>
          <w:szCs w:val="28"/>
        </w:rPr>
        <w:t>профессиональных</w:t>
      </w:r>
      <w:r w:rsidR="009D2923" w:rsidRPr="007F2ACA">
        <w:rPr>
          <w:kern w:val="1"/>
          <w:sz w:val="28"/>
          <w:szCs w:val="28"/>
        </w:rPr>
        <w:t xml:space="preserve"> компетенций в процессе выполнения организационно-управленческой деятельности в рамках конкретных трудовых функций</w:t>
      </w:r>
      <w:r w:rsidR="009D2923">
        <w:rPr>
          <w:bCs/>
          <w:sz w:val="28"/>
          <w:szCs w:val="28"/>
        </w:rPr>
        <w:t xml:space="preserve">,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r w:rsidR="009D2923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>Кроме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>, усвоению общественных норм, а также формированию персональной</w:t>
      </w:r>
      <w:r w:rsidR="00654FDC">
        <w:rPr>
          <w:bCs/>
          <w:sz w:val="28"/>
          <w:szCs w:val="28"/>
        </w:rPr>
        <w:t xml:space="preserve"> деловой культуры </w:t>
      </w:r>
      <w:r w:rsidR="004B5BBA">
        <w:rPr>
          <w:bCs/>
          <w:sz w:val="28"/>
          <w:szCs w:val="28"/>
        </w:rPr>
        <w:t xml:space="preserve">и </w:t>
      </w:r>
      <w:r w:rsidR="004B5BBA" w:rsidRPr="00861B93">
        <w:rPr>
          <w:sz w:val="28"/>
          <w:szCs w:val="28"/>
        </w:rPr>
        <w:t>осмыслени</w:t>
      </w:r>
      <w:r w:rsidR="004B5BBA">
        <w:rPr>
          <w:sz w:val="28"/>
          <w:szCs w:val="28"/>
        </w:rPr>
        <w:t>ю</w:t>
      </w:r>
      <w:r w:rsidR="004B5BBA" w:rsidRPr="00861B93">
        <w:rPr>
          <w:sz w:val="28"/>
          <w:szCs w:val="28"/>
        </w:rPr>
        <w:t xml:space="preserve"> содержания профессии менеджера, ее особенностей и отличий от других профессий </w:t>
      </w:r>
      <w:r w:rsidR="00654FDC">
        <w:rPr>
          <w:bCs/>
          <w:sz w:val="28"/>
          <w:szCs w:val="28"/>
        </w:rPr>
        <w:t xml:space="preserve">будущих </w:t>
      </w:r>
      <w:r w:rsidR="009D2923">
        <w:rPr>
          <w:bCs/>
          <w:sz w:val="28"/>
          <w:szCs w:val="28"/>
        </w:rPr>
        <w:t>бакалавров</w:t>
      </w:r>
      <w:r w:rsidR="00654FDC">
        <w:rPr>
          <w:bCs/>
          <w:sz w:val="28"/>
          <w:szCs w:val="28"/>
        </w:rPr>
        <w:t>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4D3864" w:rsidRPr="009843FB" w:rsidRDefault="00982F1C" w:rsidP="004D3864">
      <w:pPr>
        <w:tabs>
          <w:tab w:val="num" w:pos="1429"/>
        </w:tabs>
        <w:suppressAutoHyphens w:val="0"/>
        <w:ind w:firstLine="720"/>
        <w:jc w:val="both"/>
        <w:rPr>
          <w:sz w:val="28"/>
          <w:szCs w:val="28"/>
        </w:rPr>
      </w:pPr>
      <w:bookmarkStart w:id="15" w:name="_Hlk17885470"/>
      <w:r>
        <w:rPr>
          <w:bCs/>
          <w:sz w:val="28"/>
          <w:szCs w:val="28"/>
        </w:rPr>
        <w:t xml:space="preserve">Основной этап предполагает выполнение </w:t>
      </w:r>
      <w:r w:rsidR="00C467CF">
        <w:rPr>
          <w:bCs/>
          <w:sz w:val="28"/>
          <w:szCs w:val="28"/>
        </w:rPr>
        <w:t>бакалаврами</w:t>
      </w:r>
      <w:r>
        <w:rPr>
          <w:bCs/>
          <w:sz w:val="28"/>
          <w:szCs w:val="28"/>
        </w:rPr>
        <w:t xml:space="preserve"> работы, направленной на решение задач, обусловленных целями практики. Среди задач можно выделить следующие: </w:t>
      </w:r>
      <w:r w:rsidRPr="007874E0">
        <w:rPr>
          <w:bCs/>
          <w:sz w:val="28"/>
          <w:szCs w:val="28"/>
        </w:rPr>
        <w:t>ознакомление с</w:t>
      </w:r>
      <w:r w:rsidR="009F5AA3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Pr="007874E0">
        <w:rPr>
          <w:bCs/>
          <w:sz w:val="28"/>
          <w:szCs w:val="28"/>
        </w:rPr>
        <w:t xml:space="preserve"> </w:t>
      </w:r>
      <w:r w:rsidR="009F5AA3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  <w:r w:rsidR="009F5AA3">
        <w:rPr>
          <w:sz w:val="28"/>
          <w:szCs w:val="28"/>
        </w:rPr>
        <w:t xml:space="preserve"> ознакомление с </w:t>
      </w:r>
      <w:r w:rsidRPr="007874E0">
        <w:rPr>
          <w:bCs/>
          <w:sz w:val="28"/>
          <w:szCs w:val="28"/>
        </w:rPr>
        <w:t xml:space="preserve">системой управления организацией, </w:t>
      </w:r>
      <w:r w:rsidRPr="009843FB">
        <w:rPr>
          <w:bCs/>
          <w:sz w:val="28"/>
          <w:szCs w:val="28"/>
        </w:rPr>
        <w:t xml:space="preserve">структурой и функциями основных служб, с материально-технической базой и правовым обеспечением процессов организационно-управленческой деятельности; </w:t>
      </w:r>
      <w:r w:rsidR="00FC6B05" w:rsidRPr="009843FB">
        <w:rPr>
          <w:spacing w:val="-6"/>
          <w:sz w:val="28"/>
          <w:szCs w:val="28"/>
        </w:rPr>
        <w:t xml:space="preserve">изучение </w:t>
      </w:r>
      <w:r w:rsidR="0004187E" w:rsidRPr="009843FB">
        <w:rPr>
          <w:sz w:val="28"/>
          <w:szCs w:val="28"/>
        </w:rPr>
        <w:t xml:space="preserve">условий труда, </w:t>
      </w:r>
      <w:r w:rsidR="004D3864" w:rsidRPr="003A61F9">
        <w:rPr>
          <w:spacing w:val="-6"/>
          <w:sz w:val="28"/>
          <w:szCs w:val="28"/>
        </w:rPr>
        <w:t xml:space="preserve">изучение </w:t>
      </w:r>
      <w:r w:rsidR="004D3864" w:rsidRPr="003A61F9">
        <w:rPr>
          <w:sz w:val="28"/>
          <w:szCs w:val="28"/>
        </w:rPr>
        <w:t>условий труда, системы мотивации, организации рабочих мест</w:t>
      </w:r>
      <w:r w:rsidR="004D3864" w:rsidRPr="003A61F9">
        <w:rPr>
          <w:spacing w:val="-6"/>
          <w:sz w:val="28"/>
          <w:szCs w:val="28"/>
        </w:rPr>
        <w:t xml:space="preserve">, функций и должностных обязанностей персонала, а также </w:t>
      </w:r>
      <w:r w:rsidR="004D3864" w:rsidRPr="003A61F9">
        <w:rPr>
          <w:sz w:val="28"/>
          <w:szCs w:val="28"/>
        </w:rPr>
        <w:t>критериев и показателей оценки результативности деятельности подразделения и работников; изучение локальных нормативных документов по вопросам управления в организации.</w:t>
      </w:r>
    </w:p>
    <w:p w:rsidR="004D3864" w:rsidRPr="009843FB" w:rsidRDefault="0005381B" w:rsidP="004D3864">
      <w:pPr>
        <w:ind w:firstLine="720"/>
        <w:jc w:val="both"/>
        <w:rPr>
          <w:sz w:val="28"/>
          <w:szCs w:val="28"/>
        </w:rPr>
      </w:pPr>
      <w:r w:rsidRPr="0097354B">
        <w:rPr>
          <w:sz w:val="28"/>
          <w:szCs w:val="28"/>
        </w:rPr>
        <w:t xml:space="preserve">Составной частью работы, проделанной на основном этапе во </w:t>
      </w:r>
      <w:r w:rsidR="00803141" w:rsidRPr="0097354B">
        <w:rPr>
          <w:sz w:val="28"/>
          <w:szCs w:val="28"/>
        </w:rPr>
        <w:t>4</w:t>
      </w:r>
      <w:r w:rsidRPr="0097354B">
        <w:rPr>
          <w:sz w:val="28"/>
          <w:szCs w:val="28"/>
        </w:rPr>
        <w:t xml:space="preserve"> семестре,</w:t>
      </w:r>
      <w:r w:rsidRPr="009843FB">
        <w:rPr>
          <w:sz w:val="28"/>
          <w:szCs w:val="28"/>
        </w:rPr>
        <w:t xml:space="preserve"> </w:t>
      </w:r>
      <w:r w:rsidR="004D3864" w:rsidRPr="009843FB">
        <w:rPr>
          <w:sz w:val="28"/>
          <w:szCs w:val="28"/>
        </w:rPr>
        <w:t xml:space="preserve">должно быть изучение содержания деятельности менеджера организации (подразделения, отдела), под непосредственным руководством которого бакалавр проходит практику: наличие должностной инструкции и качество ее разработки (соответствие требованиям, предъявляемым к должностным инструкциям); основные функции менеджера и их содержание; основные виды, сроки подготовки менеджером плановой и отчетной документации; характер и источники информации, необходимой для подготовки плановой и отчетной документации; </w:t>
      </w:r>
      <w:r w:rsidR="004D3864" w:rsidRPr="009843FB">
        <w:rPr>
          <w:spacing w:val="-6"/>
          <w:sz w:val="28"/>
          <w:szCs w:val="28"/>
        </w:rPr>
        <w:t>критерии и показатели оценки результатов деятельности менеджера;</w:t>
      </w:r>
      <w:r w:rsidR="004D3864" w:rsidRPr="009843FB">
        <w:rPr>
          <w:sz w:val="28"/>
          <w:szCs w:val="28"/>
        </w:rPr>
        <w:t xml:space="preserve"> организация, интенсив</w:t>
      </w:r>
      <w:r w:rsidR="004D3864">
        <w:rPr>
          <w:sz w:val="28"/>
          <w:szCs w:val="28"/>
        </w:rPr>
        <w:t xml:space="preserve">ность и условия труда менеджера; </w:t>
      </w:r>
      <w:r w:rsidR="004D3864" w:rsidRPr="003A61F9">
        <w:rPr>
          <w:sz w:val="28"/>
          <w:szCs w:val="28"/>
        </w:rPr>
        <w:t>способы мотивации труда менеджеров и разрешения конфликтных ситуаций.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bookmarkEnd w:id="15"/>
    <w:p w:rsidR="00820626" w:rsidRDefault="00820626" w:rsidP="00820626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Конкретное </w:t>
      </w:r>
      <w:r>
        <w:rPr>
          <w:bCs/>
          <w:sz w:val="28"/>
          <w:szCs w:val="28"/>
        </w:rPr>
        <w:t>индивидуальное задание на</w:t>
      </w:r>
      <w:r w:rsidRPr="00AE347A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у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составляется</w:t>
      </w:r>
      <w:r w:rsidRPr="00AE347A">
        <w:rPr>
          <w:bCs/>
          <w:sz w:val="28"/>
          <w:szCs w:val="28"/>
        </w:rPr>
        <w:t xml:space="preserve"> руководителем</w:t>
      </w:r>
      <w:r>
        <w:rPr>
          <w:bCs/>
          <w:sz w:val="28"/>
          <w:szCs w:val="28"/>
        </w:rPr>
        <w:t xml:space="preserve"> практики от университета с учетом масштаба и особенностей организации-базы практики, интересов практиканта, может быть расширено и дополнено и </w:t>
      </w:r>
      <w:r w:rsidRPr="00AE347A">
        <w:rPr>
          <w:bCs/>
          <w:sz w:val="28"/>
          <w:szCs w:val="28"/>
        </w:rPr>
        <w:t xml:space="preserve">отражается в индивидуальном задании </w:t>
      </w:r>
      <w:r>
        <w:rPr>
          <w:bCs/>
          <w:sz w:val="28"/>
          <w:szCs w:val="28"/>
        </w:rPr>
        <w:t>в дневнике.</w:t>
      </w:r>
    </w:p>
    <w:p w:rsidR="00654FDC" w:rsidRPr="00B46389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F71D21" w:rsidRPr="00F64CB8" w:rsidRDefault="00296113" w:rsidP="00F71D21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9B439E">
        <w:rPr>
          <w:b/>
          <w:bCs/>
          <w:sz w:val="28"/>
          <w:szCs w:val="28"/>
        </w:rPr>
        <w:t>У</w:t>
      </w:r>
      <w:r w:rsidR="006464D5">
        <w:rPr>
          <w:b/>
          <w:bCs/>
          <w:sz w:val="28"/>
          <w:szCs w:val="28"/>
        </w:rPr>
        <w:t>чебной (организационно-управленческой</w:t>
      </w:r>
      <w:r w:rsidR="006464D5"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F71D21" w:rsidRPr="003A61F9">
        <w:rPr>
          <w:bCs/>
          <w:sz w:val="28"/>
          <w:szCs w:val="28"/>
        </w:rPr>
        <w:t>методы сбора и обработки информации (систематизация, классификация, анализ, синтез, обобщение и др.), контент-анализ, прогнозирование, проектирование, моделирование, статистические методы.</w:t>
      </w:r>
    </w:p>
    <w:p w:rsidR="0001067E" w:rsidRDefault="00296113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практики </w:t>
      </w:r>
      <w:r w:rsidR="008C58F9" w:rsidRPr="0050338E">
        <w:rPr>
          <w:bCs/>
          <w:sz w:val="28"/>
          <w:szCs w:val="28"/>
        </w:rPr>
        <w:t>бакалавр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E1526D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bookmarkStart w:id="16" w:name="_Hlk17885601"/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7B7B7E" w:rsidRDefault="007B7B7E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Pr="0005381B" w:rsidRDefault="008C58F9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 xml:space="preserve">работы </w:t>
      </w:r>
      <w:r w:rsidRPr="0005381B">
        <w:rPr>
          <w:bCs/>
          <w:sz w:val="28"/>
          <w:szCs w:val="28"/>
        </w:rPr>
        <w:t>и краткий анализ изученных документов по организационно-управленческой деятельности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Pr="0005381B" w:rsidRDefault="0004187E" w:rsidP="001B6C10">
      <w:pPr>
        <w:tabs>
          <w:tab w:val="left" w:pos="0"/>
        </w:tabs>
        <w:ind w:firstLine="720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Default="00423408" w:rsidP="001B6C1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bookmarkEnd w:id="16"/>
    <w:p w:rsidR="00484D25" w:rsidRPr="000E43DA" w:rsidRDefault="00296113" w:rsidP="001B6C1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>ценочные средства для промежуточной аттестации по итогам</w:t>
      </w:r>
      <w:r w:rsidR="008F3734">
        <w:rPr>
          <w:b/>
          <w:bCs/>
          <w:sz w:val="28"/>
          <w:szCs w:val="28"/>
        </w:rPr>
        <w:t xml:space="preserve"> Учебной</w:t>
      </w:r>
      <w:r w:rsidR="00484D25" w:rsidRPr="000E43DA">
        <w:rPr>
          <w:b/>
          <w:bCs/>
          <w:sz w:val="28"/>
          <w:szCs w:val="28"/>
        </w:rPr>
        <w:t xml:space="preserve"> </w:t>
      </w:r>
      <w:r w:rsidR="005A6D62">
        <w:rPr>
          <w:b/>
          <w:bCs/>
          <w:sz w:val="28"/>
          <w:szCs w:val="28"/>
        </w:rPr>
        <w:t>организационно-управленческой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1B6C10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1B6C10">
      <w:pPr>
        <w:ind w:firstLine="720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E537E" w:rsidRPr="007E537E" w:rsidRDefault="007E537E" w:rsidP="001B6C10">
      <w:pPr>
        <w:ind w:firstLine="720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1B6C10">
      <w:pPr>
        <w:tabs>
          <w:tab w:val="num" w:pos="142"/>
          <w:tab w:val="num" w:pos="284"/>
        </w:tabs>
        <w:ind w:firstLine="720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 xml:space="preserve">ведения дневника </w:t>
      </w:r>
      <w:r w:rsidR="00F61593">
        <w:rPr>
          <w:sz w:val="28"/>
          <w:szCs w:val="28"/>
        </w:rPr>
        <w:t>обучающимся</w:t>
      </w:r>
      <w:r w:rsidR="00971F07">
        <w:rPr>
          <w:sz w:val="28"/>
          <w:szCs w:val="28"/>
        </w:rPr>
        <w:t>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Default="007E537E" w:rsidP="001B6C10">
      <w:pPr>
        <w:tabs>
          <w:tab w:val="num" w:pos="142"/>
          <w:tab w:val="num" w:pos="284"/>
        </w:tabs>
        <w:ind w:firstLine="720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F71D21" w:rsidRPr="007C3728" w:rsidRDefault="00F71D21" w:rsidP="00F71D21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D7494E" w:rsidRDefault="00423408" w:rsidP="001B6C10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820626" w:rsidRPr="0090582A" w:rsidRDefault="00820626" w:rsidP="001B6C10">
      <w:pPr>
        <w:tabs>
          <w:tab w:val="left" w:pos="0"/>
          <w:tab w:val="num" w:pos="851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Оценочные средства учебной (организационно-управленческой) практики представлены в Методических указаниях.</w:t>
      </w:r>
    </w:p>
    <w:p w:rsidR="00D7494E" w:rsidRPr="0050338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Pr="0090582A" w:rsidRDefault="0090582A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По итогам аттестации </w:t>
      </w:r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 xml:space="preserve"> выставляется</w:t>
      </w:r>
      <w:r w:rsidR="001C1BD1">
        <w:rPr>
          <w:rFonts w:ascii="Times New Roman" w:hAnsi="Times New Roman"/>
          <w:iCs/>
          <w:sz w:val="28"/>
          <w:szCs w:val="28"/>
        </w:rPr>
        <w:t xml:space="preserve"> зачет с оценкой, который </w:t>
      </w:r>
      <w:r w:rsidRPr="0090582A">
        <w:rPr>
          <w:rFonts w:ascii="Times New Roman" w:hAnsi="Times New Roman"/>
          <w:iCs/>
          <w:sz w:val="28"/>
          <w:szCs w:val="28"/>
        </w:rPr>
        <w:t>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деятельность в творческом русле. 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r w:rsidR="00F61593">
        <w:rPr>
          <w:rFonts w:ascii="Times New Roman" w:hAnsi="Times New Roman"/>
          <w:iCs/>
          <w:sz w:val="28"/>
          <w:szCs w:val="28"/>
        </w:rPr>
        <w:t>обучающемуся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1B6C10">
      <w:pPr>
        <w:pStyle w:val="FR1"/>
        <w:spacing w:before="0"/>
        <w:ind w:left="0" w:firstLine="720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90582A" w:rsidRDefault="00043735" w:rsidP="001B6C10">
      <w:pPr>
        <w:tabs>
          <w:tab w:val="num" w:pos="142"/>
          <w:tab w:val="num" w:pos="284"/>
        </w:tabs>
        <w:ind w:firstLine="720"/>
        <w:jc w:val="both"/>
        <w:rPr>
          <w:i/>
          <w:sz w:val="22"/>
          <w:szCs w:val="22"/>
        </w:rPr>
      </w:pPr>
    </w:p>
    <w:p w:rsidR="00F037D7" w:rsidRPr="000E43DA" w:rsidRDefault="00F037D7" w:rsidP="00DE74AF">
      <w:pPr>
        <w:ind w:firstLine="720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DE74AF">
      <w:pPr>
        <w:ind w:firstLine="720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DE74AF">
      <w:pPr>
        <w:ind w:firstLine="720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DE74AF">
      <w:pPr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 xml:space="preserve">Фонд оценочных средств </w:t>
      </w:r>
      <w:r w:rsidR="00793AF1" w:rsidRPr="000E43DA">
        <w:rPr>
          <w:b/>
          <w:bCs/>
          <w:sz w:val="28"/>
          <w:szCs w:val="28"/>
        </w:rPr>
        <w:t xml:space="preserve">(ФОС) </w:t>
      </w:r>
      <w:r w:rsidR="00043735" w:rsidRPr="000E43DA">
        <w:rPr>
          <w:b/>
          <w:bCs/>
          <w:sz w:val="28"/>
          <w:szCs w:val="28"/>
        </w:rPr>
        <w:t>для проведения промежуточной аттестации обучающихся по практике</w:t>
      </w:r>
    </w:p>
    <w:p w:rsidR="00BE25CE" w:rsidRPr="00BE25CE" w:rsidRDefault="00E84DC8" w:rsidP="00DE74A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5313A3" w:rsidRPr="00E84DC8" w:rsidRDefault="005313A3" w:rsidP="00DE74AF">
      <w:pPr>
        <w:tabs>
          <w:tab w:val="left" w:pos="284"/>
          <w:tab w:val="right" w:leader="underscore" w:pos="9639"/>
        </w:tabs>
        <w:ind w:firstLine="720"/>
        <w:jc w:val="both"/>
        <w:rPr>
          <w:bCs/>
          <w:color w:val="008000"/>
          <w:sz w:val="16"/>
          <w:szCs w:val="16"/>
        </w:rPr>
      </w:pPr>
    </w:p>
    <w:p w:rsidR="005313A3" w:rsidRPr="004028A9" w:rsidRDefault="005313A3" w:rsidP="00DE74AF">
      <w:pPr>
        <w:tabs>
          <w:tab w:val="right" w:leader="underscore" w:pos="9356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4E55D9" w:rsidRPr="00B837F7" w:rsidRDefault="004E55D9" w:rsidP="004E55D9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17" w:name="_Hlk7437356"/>
      <w:r>
        <w:rPr>
          <w:sz w:val="28"/>
          <w:szCs w:val="28"/>
        </w:rPr>
        <w:t>а</w:t>
      </w:r>
      <w:r w:rsidRPr="000E43DA">
        <w:rPr>
          <w:sz w:val="28"/>
          <w:szCs w:val="28"/>
        </w:rPr>
        <w:t xml:space="preserve">) </w:t>
      </w:r>
      <w:r w:rsidRPr="00B837F7">
        <w:rPr>
          <w:sz w:val="28"/>
          <w:szCs w:val="28"/>
        </w:rPr>
        <w:t xml:space="preserve">основная литература: </w:t>
      </w:r>
    </w:p>
    <w:p w:rsidR="00BF2A1E" w:rsidRDefault="00BF2A1E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Алавердов, А.Р. Управление человеческими ресурсами организации : учебник / А.Р. Алавердов. - 3-е изд., перераб. и доп. - Москва : Университет «Синергия», 2017. - 681 с. : ил., табл. - (Университетская серия). - Библиогр. в кн. - ISBN 978-5-4257-0269-2 ; То же [Электронный ресурс]. - URL: </w:t>
      </w:r>
      <w:hyperlink r:id="rId10" w:history="1">
        <w:r w:rsidRPr="00B837F7">
          <w:rPr>
            <w:rStyle w:val="ad"/>
            <w:sz w:val="28"/>
            <w:szCs w:val="28"/>
          </w:rPr>
          <w:t>http://biblioclub.ru/index.php?page=book&amp;id=455415</w:t>
        </w:r>
      </w:hyperlink>
      <w:r w:rsidRPr="00B837F7">
        <w:rPr>
          <w:sz w:val="28"/>
          <w:szCs w:val="28"/>
        </w:rPr>
        <w:t xml:space="preserve"> </w:t>
      </w:r>
    </w:p>
    <w:p w:rsidR="00876B3F" w:rsidRPr="00876B3F" w:rsidRDefault="00876B3F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Менеджмент в 2 ч. Часть 1 : учебник и практикум для академического бакалавриата / И. Н. Шапкин [и др.] ; под общ. ред. И. Н. Шапкина. — 4-е изд., перераб. и доп. — Москва : Издательство Юрайт, 2017. — 384 с. — (Серия : Бакалавр. Академический курс). — ISBN 978-5-534-04625-0. — Текст : электронный // ЭБС Юрайт [сайт]. — URL: </w:t>
      </w:r>
      <w:hyperlink r:id="rId11" w:tgtFrame="_blank" w:history="1">
        <w:r w:rsidRPr="00876B3F">
          <w:rPr>
            <w:rStyle w:val="ad"/>
            <w:sz w:val="28"/>
            <w:szCs w:val="28"/>
          </w:rPr>
          <w:t>https://biblio-online.ru/bcode/407161</w:t>
        </w:r>
      </w:hyperlink>
    </w:p>
    <w:p w:rsidR="00B837F7" w:rsidRPr="00B837F7" w:rsidRDefault="00B837F7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Дейнека, А.В. Управление персоналом организации : учебник / А.В. Дейнека. - Москва : Издательско-торговая корпорация «Дашков и К°», 2017. - 288 с. : ил. - (Учебные издания для бакалавров). - ISBN 978-5-394-02375-0 ; То же [Электронный ресурс]. - URL: </w:t>
      </w:r>
      <w:hyperlink r:id="rId12" w:history="1">
        <w:r w:rsidRPr="00B837F7">
          <w:rPr>
            <w:rStyle w:val="ad"/>
            <w:sz w:val="28"/>
            <w:szCs w:val="28"/>
          </w:rPr>
          <w:t>http://biblioclub.ru/index.php?page=book&amp;id=454057</w:t>
        </w:r>
      </w:hyperlink>
      <w:r w:rsidRPr="00B837F7">
        <w:rPr>
          <w:sz w:val="28"/>
          <w:szCs w:val="28"/>
        </w:rPr>
        <w:t xml:space="preserve"> </w:t>
      </w:r>
    </w:p>
    <w:p w:rsidR="00363636" w:rsidRPr="00B837F7" w:rsidRDefault="00363636" w:rsidP="00B837F7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Левушкина, С.В. Управление человеческими ресурсами : учебное пособие / С.В. 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- 88 с. : ил. - Библиогр. в кн. - ISBN 5-7567-0164-7 ; То же [Электронный ресурс]. - URL: </w:t>
      </w:r>
      <w:hyperlink r:id="rId13" w:history="1">
        <w:r w:rsidRPr="00B837F7">
          <w:rPr>
            <w:rStyle w:val="ad"/>
            <w:sz w:val="28"/>
            <w:szCs w:val="28"/>
          </w:rPr>
          <w:t>http://biblioclub.ru/index.php?page=book&amp;id=484972</w:t>
        </w:r>
      </w:hyperlink>
      <w:r w:rsidRPr="00B837F7">
        <w:rPr>
          <w:sz w:val="28"/>
          <w:szCs w:val="28"/>
        </w:rPr>
        <w:t xml:space="preserve"> </w:t>
      </w:r>
    </w:p>
    <w:p w:rsidR="00BF2A1E" w:rsidRPr="00B837F7" w:rsidRDefault="00B837F7" w:rsidP="00B837F7">
      <w:pPr>
        <w:pStyle w:val="afe"/>
        <w:numPr>
          <w:ilvl w:val="0"/>
          <w:numId w:val="24"/>
        </w:numPr>
        <w:tabs>
          <w:tab w:val="clear" w:pos="36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F2A1E" w:rsidRPr="00B837F7">
        <w:rPr>
          <w:sz w:val="28"/>
          <w:szCs w:val="28"/>
        </w:rPr>
        <w:t xml:space="preserve">Стратегический менеджмент : учебник / П.А. Михненко, Т.А. Волкова, А.Л. Дрондин, А.В. Вегера ; под ред. П.А. Михненко. - Москва : Университет «Синергия», 2017. - 305 с. : ил., табл. - (Легкий учебник). - Библиогр. в кн. - ISBN 978-5-4257-0277-7 ; То же [Электронный ресурс]. - URL: </w:t>
      </w:r>
      <w:hyperlink r:id="rId14" w:history="1">
        <w:r w:rsidR="00BF2A1E" w:rsidRPr="00B837F7">
          <w:rPr>
            <w:rStyle w:val="ad"/>
            <w:sz w:val="28"/>
            <w:szCs w:val="28"/>
          </w:rPr>
          <w:t>http://biblioclub.ru/index.php?page=book&amp;id=455434</w:t>
        </w:r>
      </w:hyperlink>
      <w:r w:rsidR="00BF2A1E" w:rsidRPr="00B837F7">
        <w:rPr>
          <w:sz w:val="28"/>
          <w:szCs w:val="28"/>
        </w:rPr>
        <w:t xml:space="preserve"> </w:t>
      </w:r>
    </w:p>
    <w:p w:rsidR="004E55D9" w:rsidRPr="00876B3F" w:rsidRDefault="004E55D9" w:rsidP="004E55D9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403F4">
        <w:rPr>
          <w:sz w:val="28"/>
          <w:szCs w:val="28"/>
        </w:rPr>
        <w:t>б</w:t>
      </w:r>
      <w:r w:rsidRPr="00876B3F">
        <w:rPr>
          <w:sz w:val="28"/>
          <w:szCs w:val="28"/>
        </w:rPr>
        <w:t xml:space="preserve">) дополнительная литература: </w:t>
      </w:r>
    </w:p>
    <w:p w:rsidR="00B837F7" w:rsidRDefault="00B837F7" w:rsidP="00B837F7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1.Демчук, О.Н. Теория организации : учебное пособие / О.Н. Демчук, Т.А. Ефремова. - 3-е изд., стер. - Москва : Издательство «Флинта», 2017. - 262 с. - ISBN 978-5-9765-0699-2 ; То же [Электронный ресурс]. - URL: </w:t>
      </w:r>
      <w:hyperlink r:id="rId15" w:history="1">
        <w:r w:rsidRPr="00876B3F">
          <w:rPr>
            <w:rStyle w:val="ad"/>
            <w:sz w:val="28"/>
            <w:szCs w:val="28"/>
          </w:rPr>
          <w:t>http://biblioclub.ru/index.php?page=book&amp;id=54544</w:t>
        </w:r>
      </w:hyperlink>
      <w:r w:rsidRPr="00876B3F">
        <w:rPr>
          <w:sz w:val="28"/>
          <w:szCs w:val="28"/>
        </w:rPr>
        <w:t xml:space="preserve"> </w:t>
      </w:r>
    </w:p>
    <w:p w:rsidR="00876B3F" w:rsidRPr="00876B3F" w:rsidRDefault="00876B3F" w:rsidP="00876B3F">
      <w:pPr>
        <w:pStyle w:val="afe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3C4B71">
        <w:rPr>
          <w:sz w:val="28"/>
          <w:szCs w:val="28"/>
        </w:rPr>
        <w:t>Блинов, А.О. Теория менеджмента</w:t>
      </w:r>
      <w:r w:rsidR="003C4B71" w:rsidRPr="00786987">
        <w:rPr>
          <w:sz w:val="28"/>
          <w:szCs w:val="28"/>
        </w:rPr>
        <w:t>: учебн</w:t>
      </w:r>
      <w:r w:rsidR="003C4B71">
        <w:rPr>
          <w:sz w:val="28"/>
          <w:szCs w:val="28"/>
        </w:rPr>
        <w:t>ик / А.О. Блинов, Н.В. Угрюмова</w:t>
      </w:r>
      <w:r w:rsidR="003C4B71" w:rsidRPr="00786987">
        <w:rPr>
          <w:sz w:val="28"/>
          <w:szCs w:val="28"/>
        </w:rPr>
        <w:t>; Финансовый университет при Правительстве</w:t>
      </w:r>
      <w:r w:rsidR="003C4B71">
        <w:rPr>
          <w:sz w:val="28"/>
          <w:szCs w:val="28"/>
        </w:rPr>
        <w:t xml:space="preserve"> Российской Федерации. - Москва</w:t>
      </w:r>
      <w:r w:rsidR="003C4B71" w:rsidRPr="00786987">
        <w:rPr>
          <w:sz w:val="28"/>
          <w:szCs w:val="28"/>
        </w:rPr>
        <w:t>: Издательско-торговая корпораци</w:t>
      </w:r>
      <w:r w:rsidR="003C4B71">
        <w:rPr>
          <w:sz w:val="28"/>
          <w:szCs w:val="28"/>
        </w:rPr>
        <w:t>я «Дашков и К°», 2016. - 304 с.</w:t>
      </w:r>
      <w:r w:rsidR="003C4B71" w:rsidRPr="00786987">
        <w:rPr>
          <w:sz w:val="28"/>
          <w:szCs w:val="28"/>
        </w:rPr>
        <w:t>: табл., схем., граф. - Библиогр. в</w:t>
      </w:r>
      <w:r w:rsidR="003C4B71">
        <w:rPr>
          <w:sz w:val="28"/>
          <w:szCs w:val="28"/>
        </w:rPr>
        <w:t xml:space="preserve"> кн. - ISBN 978-5-394-02404-7 ;</w:t>
      </w:r>
      <w:r w:rsidR="003C4B71" w:rsidRPr="00786987">
        <w:rPr>
          <w:sz w:val="28"/>
          <w:szCs w:val="28"/>
        </w:rPr>
        <w:t xml:space="preserve">То же [Электронный ресурс]. - URL: </w:t>
      </w:r>
      <w:hyperlink r:id="rId16" w:history="1">
        <w:r w:rsidR="003C4B71" w:rsidRPr="00741AD9">
          <w:rPr>
            <w:rStyle w:val="ad"/>
            <w:sz w:val="28"/>
            <w:szCs w:val="28"/>
          </w:rPr>
          <w:t>http://biblioclub.ru/index.php?page=book&amp;id=452815</w:t>
        </w:r>
      </w:hyperlink>
    </w:p>
    <w:p w:rsidR="00876B3F" w:rsidRDefault="00876B3F" w:rsidP="00876B3F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B837F7">
        <w:rPr>
          <w:sz w:val="28"/>
          <w:szCs w:val="28"/>
        </w:rPr>
        <w:t xml:space="preserve">. </w:t>
      </w:r>
      <w:r w:rsidR="00A946A3" w:rsidRPr="00B837F7">
        <w:rPr>
          <w:sz w:val="28"/>
          <w:szCs w:val="28"/>
        </w:rPr>
        <w:t xml:space="preserve">Маслова, Е.Л. Менеджмент: учебник / Е.Л. Маслова. - Москва: Издательско-торговая корпорация «Дашков и К°», 2016. - 333 с.: табл., схем., ил. - (Учебные издания для бакалавров). - Библиогр. в кн. - ISBN 978-5-394-02414-6 ; То же [Электронный ресурс]. - URL: </w:t>
      </w:r>
      <w:hyperlink r:id="rId17" w:history="1">
        <w:r w:rsidR="00A946A3" w:rsidRPr="00B837F7">
          <w:rPr>
            <w:rStyle w:val="ad"/>
            <w:sz w:val="28"/>
            <w:szCs w:val="28"/>
          </w:rPr>
          <w:t>http://biblioclub.ru/index.php?page=book&amp;id=452863</w:t>
        </w:r>
      </w:hyperlink>
      <w:r w:rsidR="00A946A3" w:rsidRPr="00B837F7">
        <w:rPr>
          <w:sz w:val="28"/>
          <w:szCs w:val="28"/>
        </w:rPr>
        <w:t>.</w:t>
      </w:r>
    </w:p>
    <w:p w:rsidR="00876B3F" w:rsidRPr="00B837F7" w:rsidRDefault="00876B3F" w:rsidP="00876B3F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4. </w:t>
      </w:r>
      <w:r w:rsidRPr="00B837F7">
        <w:rPr>
          <w:sz w:val="28"/>
          <w:szCs w:val="28"/>
        </w:rPr>
        <w:t xml:space="preserve">Мотивация, стимулирование и оплата труда : учебник / Е.В. Михалкина, Л.С. Скачкова, Е.П. Костенко и др. ; под общ. ред. Е.В. Михалкиной ; Министерство образования и науки РФ, Южный федеральный университет. - Ростов-на-Дону : Издательство Южного федерального университета, 2017. - 337 с. : схем., табл. - Библиогр. в кн. - ISBN 978-5-9275-2256-9 ; То же [Электронный ресурс]. - URL: </w:t>
      </w:r>
      <w:hyperlink r:id="rId18" w:history="1">
        <w:r w:rsidRPr="00B837F7">
          <w:rPr>
            <w:rStyle w:val="ad"/>
            <w:sz w:val="28"/>
            <w:szCs w:val="28"/>
          </w:rPr>
          <w:t>http://biblioclub.ru/index.php?page=book&amp;id=493245</w:t>
        </w:r>
      </w:hyperlink>
      <w:r w:rsidRPr="00B837F7">
        <w:rPr>
          <w:sz w:val="28"/>
          <w:szCs w:val="28"/>
        </w:rPr>
        <w:t xml:space="preserve"> </w:t>
      </w:r>
    </w:p>
    <w:p w:rsidR="00A946A3" w:rsidRPr="00876B3F" w:rsidRDefault="00A946A3" w:rsidP="00876B3F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 </w:t>
      </w:r>
      <w:r w:rsidR="00876B3F" w:rsidRPr="00876B3F">
        <w:rPr>
          <w:sz w:val="28"/>
          <w:szCs w:val="28"/>
        </w:rPr>
        <w:t>5.</w:t>
      </w:r>
      <w:r w:rsidRPr="00876B3F">
        <w:rPr>
          <w:sz w:val="28"/>
          <w:szCs w:val="28"/>
        </w:rPr>
        <w:t xml:space="preserve">Управление персоналом : учебное пособие / Г.И. Михайлина, Л.В. Матраева, Д.Л. Михайлин, А.В. Беляк. - 3-е изд. - Москва : Издательско-торговая корпорация «Дашков и К°», 2016. - 280 с. : ил. - Библиогр. в кн. - ISBN 978-5-394-01749-0 ; То же [Электронный ресурс]. - URL: </w:t>
      </w:r>
      <w:hyperlink r:id="rId19" w:history="1">
        <w:r w:rsidRPr="00876B3F">
          <w:rPr>
            <w:rStyle w:val="ad"/>
            <w:sz w:val="28"/>
            <w:szCs w:val="28"/>
          </w:rPr>
          <w:t>http://biblioclub.ru/index.php?page=book&amp;id=453363</w:t>
        </w:r>
      </w:hyperlink>
      <w:r w:rsidRPr="00876B3F">
        <w:rPr>
          <w:sz w:val="28"/>
          <w:szCs w:val="28"/>
        </w:rPr>
        <w:t xml:space="preserve"> </w:t>
      </w:r>
    </w:p>
    <w:bookmarkEnd w:id="17"/>
    <w:p w:rsidR="00A946A3" w:rsidRPr="008A6E35" w:rsidRDefault="00A946A3" w:rsidP="00A946A3">
      <w:pPr>
        <w:pStyle w:val="afe"/>
        <w:tabs>
          <w:tab w:val="left" w:pos="360"/>
          <w:tab w:val="left" w:pos="1134"/>
        </w:tabs>
        <w:suppressAutoHyphens w:val="0"/>
        <w:ind w:left="709"/>
        <w:jc w:val="both"/>
        <w:rPr>
          <w:sz w:val="28"/>
          <w:szCs w:val="28"/>
        </w:rPr>
      </w:pPr>
    </w:p>
    <w:p w:rsidR="00A946A3" w:rsidRDefault="00A946A3" w:rsidP="00DE74AF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20"/>
        <w:rPr>
          <w:sz w:val="28"/>
          <w:szCs w:val="28"/>
          <w:highlight w:val="yellow"/>
        </w:rPr>
      </w:pPr>
    </w:p>
    <w:p w:rsidR="0059442D" w:rsidRDefault="0059442D" w:rsidP="00DE74AF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20"/>
        <w:rPr>
          <w:sz w:val="28"/>
          <w:szCs w:val="28"/>
        </w:rPr>
      </w:pPr>
      <w:r w:rsidRPr="00876B3F">
        <w:rPr>
          <w:sz w:val="28"/>
          <w:szCs w:val="28"/>
        </w:rPr>
        <w:t>в) Интернет-ресурсы: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48"/>
        <w:gridCol w:w="6223"/>
      </w:tblGrid>
      <w:tr w:rsidR="0059442D" w:rsidRPr="008218A6" w:rsidTr="0059442D">
        <w:tc>
          <w:tcPr>
            <w:tcW w:w="3348" w:type="dxa"/>
          </w:tcPr>
          <w:p w:rsidR="0059442D" w:rsidRPr="008218A6" w:rsidRDefault="00FD3AB7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0" w:history="1">
              <w:r w:rsidR="0059442D" w:rsidRPr="008218A6">
                <w:rPr>
                  <w:rStyle w:val="ad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FD3AB7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1" w:history="1">
              <w:r w:rsidR="0059442D" w:rsidRPr="008218A6">
                <w:rPr>
                  <w:rStyle w:val="ad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 xml:space="preserve">Научная электронная библиотека 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FD3AB7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59442D" w:rsidRPr="008218A6">
                <w:rPr>
                  <w:rStyle w:val="ad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Универсальные базы данных изданий</w:t>
            </w:r>
          </w:p>
        </w:tc>
      </w:tr>
    </w:tbl>
    <w:p w:rsidR="001B6C10" w:rsidRPr="001B6C10" w:rsidRDefault="001B6C10" w:rsidP="00296113">
      <w:pPr>
        <w:tabs>
          <w:tab w:val="right" w:leader="underscore" w:pos="9356"/>
        </w:tabs>
        <w:ind w:firstLine="851"/>
        <w:jc w:val="both"/>
        <w:rPr>
          <w:bCs/>
        </w:rPr>
      </w:pPr>
    </w:p>
    <w:p w:rsidR="00296113" w:rsidRDefault="00905068" w:rsidP="001B6C1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5C7505" w:rsidRPr="000E43DA">
        <w:rPr>
          <w:b/>
          <w:bCs/>
          <w:sz w:val="28"/>
          <w:szCs w:val="28"/>
        </w:rPr>
        <w:t xml:space="preserve">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>аммного обеспечения и информационных справочных систем (</w:t>
      </w:r>
      <w:r w:rsidR="00296113" w:rsidRPr="000E43DA">
        <w:rPr>
          <w:bCs/>
          <w:sz w:val="28"/>
          <w:szCs w:val="28"/>
        </w:rPr>
        <w:t>при необходимости)</w:t>
      </w:r>
    </w:p>
    <w:p w:rsidR="00F62690" w:rsidRPr="00F62690" w:rsidRDefault="00FD3AB7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23" w:history="1">
        <w:r w:rsidR="00F62690" w:rsidRPr="00F62690">
          <w:rPr>
            <w:rStyle w:val="ad"/>
            <w:sz w:val="28"/>
            <w:szCs w:val="28"/>
            <w:shd w:val="clear" w:color="auto" w:fill="FFFFFF"/>
          </w:rPr>
          <w:t>https://ya.mininuniver.ru/sdo</w:t>
        </w:r>
      </w:hyperlink>
      <w:r w:rsidR="00F62690" w:rsidRPr="00F62690">
        <w:rPr>
          <w:color w:val="006621"/>
          <w:sz w:val="28"/>
          <w:szCs w:val="28"/>
          <w:shd w:val="clear" w:color="auto" w:fill="FFFFFF"/>
        </w:rPr>
        <w:t xml:space="preserve"> </w:t>
      </w:r>
      <w:r w:rsidR="00F62690" w:rsidRPr="00F62690">
        <w:rPr>
          <w:sz w:val="28"/>
          <w:szCs w:val="28"/>
          <w:shd w:val="clear" w:color="auto" w:fill="FFFFFF"/>
        </w:rPr>
        <w:t>Электронно-образовательная среда Мининского университета</w:t>
      </w:r>
    </w:p>
    <w:p w:rsidR="00F62690" w:rsidRPr="00F62690" w:rsidRDefault="00FD3AB7" w:rsidP="00F62690">
      <w:pPr>
        <w:pStyle w:val="afe"/>
        <w:numPr>
          <w:ilvl w:val="0"/>
          <w:numId w:val="30"/>
        </w:numPr>
        <w:ind w:left="0" w:firstLine="709"/>
        <w:rPr>
          <w:sz w:val="28"/>
          <w:szCs w:val="28"/>
          <w:shd w:val="clear" w:color="auto" w:fill="FFFFFF"/>
        </w:rPr>
      </w:pPr>
      <w:hyperlink r:id="rId24" w:history="1">
        <w:r w:rsidR="00F62690" w:rsidRPr="00F62690">
          <w:rPr>
            <w:rStyle w:val="ad"/>
            <w:sz w:val="28"/>
            <w:szCs w:val="28"/>
            <w:shd w:val="clear" w:color="auto" w:fill="FFFFFF"/>
          </w:rPr>
          <w:t>http://mininuniver.antiplagiat.ru/index.aspx</w:t>
        </w:r>
      </w:hyperlink>
      <w:r w:rsidR="00F62690" w:rsidRPr="00F62690">
        <w:t xml:space="preserve"> </w:t>
      </w:r>
      <w:r w:rsidR="00F62690" w:rsidRPr="00F62690">
        <w:rPr>
          <w:sz w:val="28"/>
          <w:szCs w:val="28"/>
          <w:shd w:val="clear" w:color="auto" w:fill="FFFFFF"/>
        </w:rPr>
        <w:t>Антиплатиат.вуз</w:t>
      </w:r>
    </w:p>
    <w:p w:rsidR="0059442D" w:rsidRPr="00F62690" w:rsidRDefault="00FD3AB7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25" w:history="1">
        <w:r w:rsidR="0059442D" w:rsidRPr="00F62690">
          <w:rPr>
            <w:rStyle w:val="ad"/>
            <w:sz w:val="28"/>
            <w:szCs w:val="28"/>
          </w:rPr>
          <w:t>www.aup.ru</w:t>
        </w:r>
      </w:hyperlink>
      <w:r w:rsidR="0059442D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59442D" w:rsidRPr="003A378C" w:rsidRDefault="00FD3AB7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6" w:history="1">
        <w:r w:rsidR="0059442D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59442D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59442D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59442D" w:rsidRPr="003A378C" w:rsidRDefault="00FD3AB7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7" w:history="1">
        <w:r w:rsidR="0059442D" w:rsidRPr="003A378C">
          <w:rPr>
            <w:rStyle w:val="ad"/>
            <w:sz w:val="28"/>
            <w:szCs w:val="28"/>
          </w:rPr>
          <w:t>www.rhr.ru</w:t>
        </w:r>
      </w:hyperlink>
      <w:r w:rsidR="0059442D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59442D" w:rsidRPr="003A378C" w:rsidRDefault="00FD3AB7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8" w:history="1">
        <w:r w:rsidR="0059442D" w:rsidRPr="003A378C">
          <w:rPr>
            <w:rStyle w:val="ad"/>
            <w:sz w:val="28"/>
            <w:szCs w:val="28"/>
          </w:rPr>
          <w:t>www.dis.ru/lcp/</w:t>
        </w:r>
      </w:hyperlink>
      <w:r w:rsidR="0059442D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59442D" w:rsidRPr="003A378C" w:rsidRDefault="00FD3AB7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9" w:history="1">
        <w:r w:rsidR="0059442D" w:rsidRPr="003A378C">
          <w:rPr>
            <w:rStyle w:val="ad"/>
            <w:sz w:val="28"/>
            <w:szCs w:val="28"/>
          </w:rPr>
          <w:t>www.dis.ru/manag/</w:t>
        </w:r>
      </w:hyperlink>
      <w:r w:rsidR="0059442D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59442D" w:rsidRPr="003A378C" w:rsidRDefault="00FD3AB7" w:rsidP="00F62690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30" w:history="1">
        <w:r w:rsidR="0059442D" w:rsidRPr="003A378C">
          <w:rPr>
            <w:rStyle w:val="ad"/>
            <w:sz w:val="28"/>
            <w:szCs w:val="28"/>
          </w:rPr>
          <w:t>www.hra.ru</w:t>
        </w:r>
      </w:hyperlink>
      <w:r w:rsidR="0059442D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59442D" w:rsidRPr="003A378C" w:rsidRDefault="00A27C63" w:rsidP="001B6C10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>9</w:t>
      </w:r>
      <w:r w:rsidR="0059442D" w:rsidRPr="003A378C">
        <w:rPr>
          <w:sz w:val="28"/>
          <w:szCs w:val="28"/>
        </w:rPr>
        <w:t xml:space="preserve">. </w:t>
      </w:r>
      <w:hyperlink r:id="rId31" w:history="1">
        <w:r w:rsidR="0059442D" w:rsidRPr="003A378C">
          <w:rPr>
            <w:rStyle w:val="ad"/>
            <w:sz w:val="28"/>
            <w:szCs w:val="28"/>
          </w:rPr>
          <w:t>www.hrm.ru</w:t>
        </w:r>
      </w:hyperlink>
      <w:r w:rsidR="0059442D" w:rsidRPr="003A378C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E46265" w:rsidRPr="003A378C" w:rsidRDefault="00A27C63" w:rsidP="001B6C1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10</w:t>
      </w:r>
      <w:r w:rsidR="00E46265" w:rsidRPr="003A378C">
        <w:rPr>
          <w:bCs/>
          <w:sz w:val="28"/>
          <w:szCs w:val="28"/>
        </w:rPr>
        <w:t>. Правовые информационные системы «Гарант», «Консультант</w:t>
      </w:r>
      <w:r w:rsidR="0082148A" w:rsidRPr="003A378C">
        <w:rPr>
          <w:bCs/>
          <w:sz w:val="28"/>
          <w:szCs w:val="28"/>
        </w:rPr>
        <w:t xml:space="preserve"> Плюс».</w:t>
      </w:r>
    </w:p>
    <w:p w:rsidR="004F6E19" w:rsidRPr="003A378C" w:rsidRDefault="004F6E19" w:rsidP="001B6C1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2074E6" w:rsidRPr="002074E6" w:rsidRDefault="005313A3" w:rsidP="002074E6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8F3734">
        <w:rPr>
          <w:b/>
          <w:bCs/>
          <w:sz w:val="28"/>
          <w:szCs w:val="28"/>
        </w:rPr>
        <w:t>У</w:t>
      </w:r>
      <w:r w:rsidR="005A6D62">
        <w:rPr>
          <w:b/>
          <w:bCs/>
          <w:sz w:val="28"/>
          <w:szCs w:val="28"/>
        </w:rPr>
        <w:t>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  <w:r w:rsidR="002074E6">
        <w:rPr>
          <w:iCs/>
          <w:sz w:val="28"/>
          <w:szCs w:val="28"/>
        </w:rPr>
        <w:t xml:space="preserve"> </w:t>
      </w:r>
    </w:p>
    <w:p w:rsidR="00384546" w:rsidRPr="003A61F9" w:rsidRDefault="00384546" w:rsidP="00384546">
      <w:pPr>
        <w:pStyle w:val="Default"/>
        <w:tabs>
          <w:tab w:val="left" w:pos="851"/>
        </w:tabs>
        <w:ind w:firstLine="709"/>
        <w:jc w:val="both"/>
        <w:rPr>
          <w:iCs/>
          <w:color w:val="auto"/>
          <w:sz w:val="28"/>
          <w:szCs w:val="28"/>
        </w:rPr>
      </w:pPr>
      <w:r w:rsidRPr="003A61F9">
        <w:rPr>
          <w:iCs/>
          <w:color w:val="auto"/>
          <w:sz w:val="28"/>
          <w:szCs w:val="28"/>
        </w:rPr>
        <w:t xml:space="preserve">Помещения базы практик, соответствующие действующим санитарным и противопожарным нормам. </w:t>
      </w:r>
    </w:p>
    <w:p w:rsidR="00384546" w:rsidRPr="003A61F9" w:rsidRDefault="00384546" w:rsidP="00384546">
      <w:pPr>
        <w:pStyle w:val="18"/>
        <w:tabs>
          <w:tab w:val="left" w:pos="708"/>
          <w:tab w:val="left" w:pos="851"/>
        </w:tabs>
        <w:spacing w:after="0" w:line="100" w:lineRule="atLeast"/>
        <w:ind w:firstLine="709"/>
        <w:jc w:val="both"/>
        <w:rPr>
          <w:iCs/>
          <w:szCs w:val="28"/>
        </w:rPr>
      </w:pPr>
      <w:r w:rsidRPr="003A61F9">
        <w:rPr>
          <w:szCs w:val="28"/>
        </w:rPr>
        <w:t xml:space="preserve">- Помещения, оборудованные в соответствии с </w:t>
      </w:r>
      <w:r w:rsidRPr="003A61F9">
        <w:rPr>
          <w:iCs/>
          <w:szCs w:val="28"/>
        </w:rPr>
        <w:t>требованиям техники безопасности при проведении учебных и научно-педагогических работ.</w:t>
      </w:r>
    </w:p>
    <w:p w:rsidR="00384546" w:rsidRPr="003A61F9" w:rsidRDefault="00384546" w:rsidP="00384546">
      <w:pPr>
        <w:pStyle w:val="18"/>
        <w:tabs>
          <w:tab w:val="left" w:pos="708"/>
          <w:tab w:val="left" w:pos="851"/>
        </w:tabs>
        <w:spacing w:after="0" w:line="100" w:lineRule="atLeast"/>
        <w:ind w:firstLine="709"/>
        <w:jc w:val="both"/>
        <w:rPr>
          <w:szCs w:val="28"/>
        </w:rPr>
      </w:pPr>
      <w:r w:rsidRPr="003A61F9">
        <w:rPr>
          <w:iCs/>
          <w:szCs w:val="28"/>
        </w:rPr>
        <w:t>- Помещения</w:t>
      </w:r>
      <w:r w:rsidRPr="003A61F9">
        <w:rPr>
          <w:szCs w:val="28"/>
        </w:rPr>
        <w:t>, 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Интернет;</w:t>
      </w:r>
    </w:p>
    <w:p w:rsidR="00384546" w:rsidRPr="003A61F9" w:rsidRDefault="00384546" w:rsidP="00384546">
      <w:pPr>
        <w:pStyle w:val="18"/>
        <w:tabs>
          <w:tab w:val="left" w:pos="708"/>
          <w:tab w:val="left" w:pos="851"/>
        </w:tabs>
        <w:spacing w:after="0" w:line="240" w:lineRule="auto"/>
        <w:ind w:firstLine="709"/>
        <w:jc w:val="both"/>
        <w:rPr>
          <w:szCs w:val="28"/>
        </w:rPr>
      </w:pPr>
      <w:r w:rsidRPr="003A61F9">
        <w:rPr>
          <w:szCs w:val="28"/>
        </w:rPr>
        <w:t>- библиотечный фонд;</w:t>
      </w:r>
    </w:p>
    <w:p w:rsidR="00384546" w:rsidRPr="00AD191F" w:rsidRDefault="00384546" w:rsidP="00384546">
      <w:pPr>
        <w:pStyle w:val="Default"/>
        <w:tabs>
          <w:tab w:val="left" w:pos="851"/>
        </w:tabs>
        <w:ind w:firstLine="709"/>
        <w:jc w:val="both"/>
        <w:rPr>
          <w:iCs/>
          <w:color w:val="auto"/>
          <w:sz w:val="28"/>
          <w:szCs w:val="28"/>
        </w:rPr>
      </w:pPr>
      <w:r w:rsidRPr="003A61F9">
        <w:rPr>
          <w:color w:val="auto"/>
          <w:sz w:val="28"/>
          <w:szCs w:val="28"/>
        </w:rPr>
        <w:t>- компьютерные классы.</w:t>
      </w:r>
      <w:bookmarkStart w:id="18" w:name="_GoBack"/>
      <w:bookmarkEnd w:id="18"/>
    </w:p>
    <w:p w:rsidR="00527E56" w:rsidRDefault="000679D9" w:rsidP="000679D9">
      <w:pPr>
        <w:jc w:val="center"/>
        <w:rPr>
          <w:b/>
          <w:sz w:val="28"/>
          <w:szCs w:val="28"/>
        </w:rPr>
      </w:pPr>
      <w:r>
        <w:rPr>
          <w:i/>
          <w:iCs/>
          <w:noProof/>
          <w:sz w:val="22"/>
          <w:lang w:eastAsia="ru-RU"/>
        </w:rPr>
        <w:drawing>
          <wp:inline distT="0" distB="0" distL="0" distR="0">
            <wp:extent cx="6294755" cy="8649314"/>
            <wp:effectExtent l="0" t="0" r="0" b="0"/>
            <wp:docPr id="3" name="Рисунок 3" descr="D:\БУЛГАНИНА\ОПОП 2017 Менеджмент\Менеджмент-маркетинг МБ-14,15\скан МБ-14,15\пр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БУЛГАНИНА\ОПОП 2017 Менеджмент\Менеджмент-маркетинг МБ-14,15\скан МБ-14,15\пр3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649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CE2E50" w:rsidRPr="00BC4580" w:rsidRDefault="004C1E03" w:rsidP="00CE2E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6135E9">
      <w:footerReference w:type="default" r:id="rId33"/>
      <w:pgSz w:w="11906" w:h="16838"/>
      <w:pgMar w:top="1134" w:right="843" w:bottom="1134" w:left="1150" w:header="720" w:footer="709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1CC1" w:rsidRDefault="00E81CC1">
      <w:r>
        <w:separator/>
      </w:r>
    </w:p>
  </w:endnote>
  <w:endnote w:type="continuationSeparator" w:id="0">
    <w:p w:rsidR="00E81CC1" w:rsidRDefault="00E81C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7FF0" w:rsidRDefault="00FD3AB7">
    <w:pPr>
      <w:pStyle w:val="af2"/>
      <w:jc w:val="center"/>
    </w:pPr>
    <w:r>
      <w:fldChar w:fldCharType="begin"/>
    </w:r>
    <w:r w:rsidR="00A77FF0">
      <w:instrText xml:space="preserve"> PAGE </w:instrText>
    </w:r>
    <w:r>
      <w:fldChar w:fldCharType="separate"/>
    </w:r>
    <w:r w:rsidR="00687645">
      <w:rPr>
        <w:noProof/>
      </w:rPr>
      <w:t>17</w:t>
    </w:r>
    <w:r>
      <w:fldChar w:fldCharType="end"/>
    </w:r>
  </w:p>
  <w:p w:rsidR="00A77FF0" w:rsidRDefault="00A77FF0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1CC1" w:rsidRDefault="00E81CC1">
      <w:r>
        <w:separator/>
      </w:r>
    </w:p>
  </w:footnote>
  <w:footnote w:type="continuationSeparator" w:id="0">
    <w:p w:rsidR="00E81CC1" w:rsidRDefault="00E81CC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1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2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5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28D5B09"/>
    <w:multiLevelType w:val="hybridMultilevel"/>
    <w:tmpl w:val="4594A34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9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1">
    <w:nsid w:val="681E22F3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2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F3433D1"/>
    <w:multiLevelType w:val="multilevel"/>
    <w:tmpl w:val="B1F47B80"/>
    <w:numStyleLink w:val="10"/>
  </w:abstractNum>
  <w:abstractNum w:abstractNumId="36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3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2"/>
  </w:num>
  <w:num w:numId="19">
    <w:abstractNumId w:val="35"/>
  </w:num>
  <w:num w:numId="20">
    <w:abstractNumId w:val="20"/>
  </w:num>
  <w:num w:numId="21">
    <w:abstractNumId w:val="25"/>
  </w:num>
  <w:num w:numId="22">
    <w:abstractNumId w:val="0"/>
  </w:num>
  <w:num w:numId="23">
    <w:abstractNumId w:val="33"/>
  </w:num>
  <w:num w:numId="24">
    <w:abstractNumId w:val="24"/>
  </w:num>
  <w:num w:numId="25">
    <w:abstractNumId w:val="17"/>
  </w:num>
  <w:num w:numId="26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0"/>
  </w:num>
  <w:num w:numId="29">
    <w:abstractNumId w:val="16"/>
  </w:num>
  <w:num w:numId="30">
    <w:abstractNumId w:val="28"/>
  </w:num>
  <w:num w:numId="31">
    <w:abstractNumId w:val="18"/>
  </w:num>
  <w:num w:numId="32">
    <w:abstractNumId w:val="27"/>
  </w:num>
  <w:num w:numId="33">
    <w:abstractNumId w:val="36"/>
  </w:num>
  <w:num w:numId="34">
    <w:abstractNumId w:val="15"/>
  </w:num>
  <w:num w:numId="35">
    <w:abstractNumId w:val="22"/>
  </w:num>
  <w:num w:numId="36">
    <w:abstractNumId w:val="34"/>
  </w:num>
  <w:num w:numId="37">
    <w:abstractNumId w:val="26"/>
  </w:num>
  <w:num w:numId="38">
    <w:abstractNumId w:val="3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embedSystemFonts/>
  <w:hideSpellingErrors/>
  <w:hideGrammaticalError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3645C"/>
    <w:rsid w:val="00006427"/>
    <w:rsid w:val="0001024D"/>
    <w:rsid w:val="0001067E"/>
    <w:rsid w:val="00020FF3"/>
    <w:rsid w:val="00034493"/>
    <w:rsid w:val="0004187E"/>
    <w:rsid w:val="00041D6B"/>
    <w:rsid w:val="00043735"/>
    <w:rsid w:val="00051840"/>
    <w:rsid w:val="00051A07"/>
    <w:rsid w:val="0005381B"/>
    <w:rsid w:val="00056A96"/>
    <w:rsid w:val="00061BA6"/>
    <w:rsid w:val="0006446A"/>
    <w:rsid w:val="000679D9"/>
    <w:rsid w:val="000735B7"/>
    <w:rsid w:val="00084B2C"/>
    <w:rsid w:val="00085FA7"/>
    <w:rsid w:val="00087888"/>
    <w:rsid w:val="000916BD"/>
    <w:rsid w:val="00092C64"/>
    <w:rsid w:val="00092D5A"/>
    <w:rsid w:val="00094AEF"/>
    <w:rsid w:val="000A3433"/>
    <w:rsid w:val="000A4AC2"/>
    <w:rsid w:val="000B02E4"/>
    <w:rsid w:val="000B7554"/>
    <w:rsid w:val="000C38DF"/>
    <w:rsid w:val="000D4646"/>
    <w:rsid w:val="000E43DA"/>
    <w:rsid w:val="000F0003"/>
    <w:rsid w:val="0010032C"/>
    <w:rsid w:val="00117A70"/>
    <w:rsid w:val="00120238"/>
    <w:rsid w:val="00130204"/>
    <w:rsid w:val="0013455D"/>
    <w:rsid w:val="001353EE"/>
    <w:rsid w:val="0013645C"/>
    <w:rsid w:val="001416C3"/>
    <w:rsid w:val="001574B3"/>
    <w:rsid w:val="00161959"/>
    <w:rsid w:val="00197E47"/>
    <w:rsid w:val="001A0FA8"/>
    <w:rsid w:val="001A45B5"/>
    <w:rsid w:val="001B2FA4"/>
    <w:rsid w:val="001B6C10"/>
    <w:rsid w:val="001C1BD1"/>
    <w:rsid w:val="001C505E"/>
    <w:rsid w:val="001C53D9"/>
    <w:rsid w:val="001D07D6"/>
    <w:rsid w:val="001D460D"/>
    <w:rsid w:val="001E0945"/>
    <w:rsid w:val="00206788"/>
    <w:rsid w:val="002071A0"/>
    <w:rsid w:val="002074E6"/>
    <w:rsid w:val="0022789D"/>
    <w:rsid w:val="002331A9"/>
    <w:rsid w:val="00234504"/>
    <w:rsid w:val="00236755"/>
    <w:rsid w:val="00240891"/>
    <w:rsid w:val="00240DDD"/>
    <w:rsid w:val="00243C2F"/>
    <w:rsid w:val="002522D3"/>
    <w:rsid w:val="002550BF"/>
    <w:rsid w:val="0025537D"/>
    <w:rsid w:val="00255756"/>
    <w:rsid w:val="0026088D"/>
    <w:rsid w:val="00263F77"/>
    <w:rsid w:val="00272333"/>
    <w:rsid w:val="00276659"/>
    <w:rsid w:val="002809F4"/>
    <w:rsid w:val="00281C4E"/>
    <w:rsid w:val="00287A65"/>
    <w:rsid w:val="00296113"/>
    <w:rsid w:val="002B0FBA"/>
    <w:rsid w:val="002B4C56"/>
    <w:rsid w:val="002C6C03"/>
    <w:rsid w:val="002D76BE"/>
    <w:rsid w:val="002E5B35"/>
    <w:rsid w:val="002E5F9E"/>
    <w:rsid w:val="00303CBC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57D68"/>
    <w:rsid w:val="00357D72"/>
    <w:rsid w:val="00363636"/>
    <w:rsid w:val="00363FAB"/>
    <w:rsid w:val="00372197"/>
    <w:rsid w:val="003769AE"/>
    <w:rsid w:val="00381CB6"/>
    <w:rsid w:val="00382F77"/>
    <w:rsid w:val="00384546"/>
    <w:rsid w:val="003A378C"/>
    <w:rsid w:val="003A38AB"/>
    <w:rsid w:val="003A5378"/>
    <w:rsid w:val="003A61F9"/>
    <w:rsid w:val="003A790A"/>
    <w:rsid w:val="003A7D3C"/>
    <w:rsid w:val="003B5336"/>
    <w:rsid w:val="003C4B71"/>
    <w:rsid w:val="003C7163"/>
    <w:rsid w:val="003C75F7"/>
    <w:rsid w:val="003D4DA3"/>
    <w:rsid w:val="003F4560"/>
    <w:rsid w:val="004028A9"/>
    <w:rsid w:val="00402990"/>
    <w:rsid w:val="00406FB8"/>
    <w:rsid w:val="0041344B"/>
    <w:rsid w:val="00416D53"/>
    <w:rsid w:val="00416FD0"/>
    <w:rsid w:val="00423408"/>
    <w:rsid w:val="00435CBB"/>
    <w:rsid w:val="00436FAC"/>
    <w:rsid w:val="004371E7"/>
    <w:rsid w:val="0044434E"/>
    <w:rsid w:val="004449ED"/>
    <w:rsid w:val="00450DFF"/>
    <w:rsid w:val="0045372C"/>
    <w:rsid w:val="00455428"/>
    <w:rsid w:val="00464CB3"/>
    <w:rsid w:val="00474F30"/>
    <w:rsid w:val="00484D25"/>
    <w:rsid w:val="004A17FD"/>
    <w:rsid w:val="004B5BBA"/>
    <w:rsid w:val="004B6DF9"/>
    <w:rsid w:val="004C1E03"/>
    <w:rsid w:val="004C4420"/>
    <w:rsid w:val="004C6758"/>
    <w:rsid w:val="004C69A9"/>
    <w:rsid w:val="004D3864"/>
    <w:rsid w:val="004E55D9"/>
    <w:rsid w:val="004E682C"/>
    <w:rsid w:val="004F2595"/>
    <w:rsid w:val="004F6E19"/>
    <w:rsid w:val="0050265A"/>
    <w:rsid w:val="0050338E"/>
    <w:rsid w:val="0051037A"/>
    <w:rsid w:val="0051561F"/>
    <w:rsid w:val="005160E1"/>
    <w:rsid w:val="005216D6"/>
    <w:rsid w:val="00527E56"/>
    <w:rsid w:val="005313A3"/>
    <w:rsid w:val="00534FD1"/>
    <w:rsid w:val="005366FF"/>
    <w:rsid w:val="005506A5"/>
    <w:rsid w:val="00552693"/>
    <w:rsid w:val="00552753"/>
    <w:rsid w:val="005566CF"/>
    <w:rsid w:val="0056234D"/>
    <w:rsid w:val="00572A30"/>
    <w:rsid w:val="00577259"/>
    <w:rsid w:val="00577DF4"/>
    <w:rsid w:val="00581C74"/>
    <w:rsid w:val="005828C3"/>
    <w:rsid w:val="00587345"/>
    <w:rsid w:val="0059442D"/>
    <w:rsid w:val="00595490"/>
    <w:rsid w:val="005965F4"/>
    <w:rsid w:val="005A1C08"/>
    <w:rsid w:val="005A6D30"/>
    <w:rsid w:val="005A6D62"/>
    <w:rsid w:val="005B13AB"/>
    <w:rsid w:val="005C5E0E"/>
    <w:rsid w:val="005C7505"/>
    <w:rsid w:val="005D7AD9"/>
    <w:rsid w:val="005E00F5"/>
    <w:rsid w:val="005E41E1"/>
    <w:rsid w:val="005E5E39"/>
    <w:rsid w:val="005E5F6B"/>
    <w:rsid w:val="005F0AFA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4D5"/>
    <w:rsid w:val="00612C7E"/>
    <w:rsid w:val="006135E9"/>
    <w:rsid w:val="0061501C"/>
    <w:rsid w:val="00617FE0"/>
    <w:rsid w:val="00622177"/>
    <w:rsid w:val="0063377B"/>
    <w:rsid w:val="00642CC2"/>
    <w:rsid w:val="006464D5"/>
    <w:rsid w:val="00654B9D"/>
    <w:rsid w:val="00654FDC"/>
    <w:rsid w:val="006615D0"/>
    <w:rsid w:val="00670DF7"/>
    <w:rsid w:val="00671C21"/>
    <w:rsid w:val="00672418"/>
    <w:rsid w:val="00676762"/>
    <w:rsid w:val="0068622C"/>
    <w:rsid w:val="00687645"/>
    <w:rsid w:val="006A069B"/>
    <w:rsid w:val="006A187D"/>
    <w:rsid w:val="006A1922"/>
    <w:rsid w:val="006A44AB"/>
    <w:rsid w:val="006A52E6"/>
    <w:rsid w:val="006A687A"/>
    <w:rsid w:val="006A6ABE"/>
    <w:rsid w:val="006B036C"/>
    <w:rsid w:val="006B5C54"/>
    <w:rsid w:val="006C3738"/>
    <w:rsid w:val="006D549D"/>
    <w:rsid w:val="006E0783"/>
    <w:rsid w:val="006E39DC"/>
    <w:rsid w:val="006E4EAE"/>
    <w:rsid w:val="006F24EB"/>
    <w:rsid w:val="00701A4F"/>
    <w:rsid w:val="00703085"/>
    <w:rsid w:val="00704D88"/>
    <w:rsid w:val="007055EE"/>
    <w:rsid w:val="007059A2"/>
    <w:rsid w:val="00707EDA"/>
    <w:rsid w:val="00713B7E"/>
    <w:rsid w:val="00721479"/>
    <w:rsid w:val="007342B0"/>
    <w:rsid w:val="00740317"/>
    <w:rsid w:val="0074338D"/>
    <w:rsid w:val="00745974"/>
    <w:rsid w:val="00777E35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E751C"/>
    <w:rsid w:val="007F2ACA"/>
    <w:rsid w:val="00801646"/>
    <w:rsid w:val="00803141"/>
    <w:rsid w:val="00815512"/>
    <w:rsid w:val="00820626"/>
    <w:rsid w:val="0082148A"/>
    <w:rsid w:val="00830423"/>
    <w:rsid w:val="00832D58"/>
    <w:rsid w:val="008333B4"/>
    <w:rsid w:val="00840749"/>
    <w:rsid w:val="00843EF3"/>
    <w:rsid w:val="00847547"/>
    <w:rsid w:val="00852B05"/>
    <w:rsid w:val="0085469D"/>
    <w:rsid w:val="00855137"/>
    <w:rsid w:val="00857818"/>
    <w:rsid w:val="00864FA2"/>
    <w:rsid w:val="00867C61"/>
    <w:rsid w:val="00876B3F"/>
    <w:rsid w:val="00883070"/>
    <w:rsid w:val="00890CC2"/>
    <w:rsid w:val="00896F3E"/>
    <w:rsid w:val="00897485"/>
    <w:rsid w:val="008A4BB1"/>
    <w:rsid w:val="008B6233"/>
    <w:rsid w:val="008B6B77"/>
    <w:rsid w:val="008C25A6"/>
    <w:rsid w:val="008C58F9"/>
    <w:rsid w:val="008D6C7D"/>
    <w:rsid w:val="008E12AC"/>
    <w:rsid w:val="008E2FAE"/>
    <w:rsid w:val="008E3DCB"/>
    <w:rsid w:val="008F1DB7"/>
    <w:rsid w:val="008F3734"/>
    <w:rsid w:val="008F4EA1"/>
    <w:rsid w:val="00905068"/>
    <w:rsid w:val="0090582A"/>
    <w:rsid w:val="0090743A"/>
    <w:rsid w:val="0091749D"/>
    <w:rsid w:val="009215F0"/>
    <w:rsid w:val="00926C11"/>
    <w:rsid w:val="0092783C"/>
    <w:rsid w:val="00931A35"/>
    <w:rsid w:val="00931E28"/>
    <w:rsid w:val="009428DA"/>
    <w:rsid w:val="00943BD6"/>
    <w:rsid w:val="00944330"/>
    <w:rsid w:val="00947EBE"/>
    <w:rsid w:val="00950189"/>
    <w:rsid w:val="00953FA8"/>
    <w:rsid w:val="00960D67"/>
    <w:rsid w:val="00962AD0"/>
    <w:rsid w:val="00971F07"/>
    <w:rsid w:val="0097354B"/>
    <w:rsid w:val="00982F1C"/>
    <w:rsid w:val="009843FB"/>
    <w:rsid w:val="0099313B"/>
    <w:rsid w:val="009967C3"/>
    <w:rsid w:val="009A3565"/>
    <w:rsid w:val="009B439E"/>
    <w:rsid w:val="009C2A1A"/>
    <w:rsid w:val="009D2923"/>
    <w:rsid w:val="009D7932"/>
    <w:rsid w:val="009E02CE"/>
    <w:rsid w:val="009E6B9E"/>
    <w:rsid w:val="009F3614"/>
    <w:rsid w:val="009F5AA3"/>
    <w:rsid w:val="009F6958"/>
    <w:rsid w:val="009F7BA3"/>
    <w:rsid w:val="00A121CD"/>
    <w:rsid w:val="00A166C1"/>
    <w:rsid w:val="00A16F2E"/>
    <w:rsid w:val="00A24F05"/>
    <w:rsid w:val="00A27C63"/>
    <w:rsid w:val="00A31FBA"/>
    <w:rsid w:val="00A40AB0"/>
    <w:rsid w:val="00A41DE6"/>
    <w:rsid w:val="00A44ABC"/>
    <w:rsid w:val="00A46A88"/>
    <w:rsid w:val="00A55BC7"/>
    <w:rsid w:val="00A60CC7"/>
    <w:rsid w:val="00A77FF0"/>
    <w:rsid w:val="00A92791"/>
    <w:rsid w:val="00A946A3"/>
    <w:rsid w:val="00AA3631"/>
    <w:rsid w:val="00AA364C"/>
    <w:rsid w:val="00AA5D7B"/>
    <w:rsid w:val="00AB3823"/>
    <w:rsid w:val="00AB4BE4"/>
    <w:rsid w:val="00AD191F"/>
    <w:rsid w:val="00AD2A35"/>
    <w:rsid w:val="00AF5F85"/>
    <w:rsid w:val="00B01C92"/>
    <w:rsid w:val="00B0295C"/>
    <w:rsid w:val="00B031ED"/>
    <w:rsid w:val="00B10016"/>
    <w:rsid w:val="00B15098"/>
    <w:rsid w:val="00B171F2"/>
    <w:rsid w:val="00B355FA"/>
    <w:rsid w:val="00B4121B"/>
    <w:rsid w:val="00B46389"/>
    <w:rsid w:val="00B52C28"/>
    <w:rsid w:val="00B548FA"/>
    <w:rsid w:val="00B56DB0"/>
    <w:rsid w:val="00B5715C"/>
    <w:rsid w:val="00B57519"/>
    <w:rsid w:val="00B7595B"/>
    <w:rsid w:val="00B773E1"/>
    <w:rsid w:val="00B837F7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2A1E"/>
    <w:rsid w:val="00BF4AFD"/>
    <w:rsid w:val="00BF5759"/>
    <w:rsid w:val="00BF69DD"/>
    <w:rsid w:val="00BF7D31"/>
    <w:rsid w:val="00C01EBE"/>
    <w:rsid w:val="00C10226"/>
    <w:rsid w:val="00C126E9"/>
    <w:rsid w:val="00C14A5C"/>
    <w:rsid w:val="00C169A2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4DC3"/>
    <w:rsid w:val="00C85081"/>
    <w:rsid w:val="00CA027E"/>
    <w:rsid w:val="00CA5B31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49D1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A670D"/>
    <w:rsid w:val="00DA7B17"/>
    <w:rsid w:val="00DC5825"/>
    <w:rsid w:val="00DC70B1"/>
    <w:rsid w:val="00DE4A27"/>
    <w:rsid w:val="00DE74AF"/>
    <w:rsid w:val="00E10675"/>
    <w:rsid w:val="00E1526D"/>
    <w:rsid w:val="00E176BB"/>
    <w:rsid w:val="00E20972"/>
    <w:rsid w:val="00E21C70"/>
    <w:rsid w:val="00E329F0"/>
    <w:rsid w:val="00E45FB0"/>
    <w:rsid w:val="00E46265"/>
    <w:rsid w:val="00E4769C"/>
    <w:rsid w:val="00E509A3"/>
    <w:rsid w:val="00E65846"/>
    <w:rsid w:val="00E73C10"/>
    <w:rsid w:val="00E741CA"/>
    <w:rsid w:val="00E742E6"/>
    <w:rsid w:val="00E804A2"/>
    <w:rsid w:val="00E81CC1"/>
    <w:rsid w:val="00E82906"/>
    <w:rsid w:val="00E84DC8"/>
    <w:rsid w:val="00E953CE"/>
    <w:rsid w:val="00EA4394"/>
    <w:rsid w:val="00EB359F"/>
    <w:rsid w:val="00EB437E"/>
    <w:rsid w:val="00EC4CEC"/>
    <w:rsid w:val="00ED3C6D"/>
    <w:rsid w:val="00ED4B3D"/>
    <w:rsid w:val="00ED5DFB"/>
    <w:rsid w:val="00EF2F18"/>
    <w:rsid w:val="00EF5EEC"/>
    <w:rsid w:val="00F005FA"/>
    <w:rsid w:val="00F037D7"/>
    <w:rsid w:val="00F11789"/>
    <w:rsid w:val="00F11D00"/>
    <w:rsid w:val="00F129B4"/>
    <w:rsid w:val="00F2256F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1593"/>
    <w:rsid w:val="00F62690"/>
    <w:rsid w:val="00F66A3A"/>
    <w:rsid w:val="00F67A17"/>
    <w:rsid w:val="00F70937"/>
    <w:rsid w:val="00F71D21"/>
    <w:rsid w:val="00F71FF6"/>
    <w:rsid w:val="00F8247F"/>
    <w:rsid w:val="00F853EA"/>
    <w:rsid w:val="00F85DA9"/>
    <w:rsid w:val="00F875B9"/>
    <w:rsid w:val="00F9459A"/>
    <w:rsid w:val="00FB1B99"/>
    <w:rsid w:val="00FB29AA"/>
    <w:rsid w:val="00FB3950"/>
    <w:rsid w:val="00FB4DE1"/>
    <w:rsid w:val="00FC31BE"/>
    <w:rsid w:val="00FC4783"/>
    <w:rsid w:val="00FC5695"/>
    <w:rsid w:val="00FC6B05"/>
    <w:rsid w:val="00FD3AB7"/>
    <w:rsid w:val="00FD4406"/>
    <w:rsid w:val="00FF1A99"/>
    <w:rsid w:val="00FF267D"/>
    <w:rsid w:val="00FF34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E751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FD3AB7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FD3AB7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FD3AB7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FD3AB7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FD3AB7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FD3AB7"/>
    <w:rPr>
      <w:sz w:val="24"/>
      <w:szCs w:val="24"/>
    </w:rPr>
  </w:style>
  <w:style w:type="character" w:customStyle="1" w:styleId="WW8Num6z0">
    <w:name w:val="WW8Num6z0"/>
    <w:rsid w:val="00FD3AB7"/>
    <w:rPr>
      <w:rFonts w:ascii="OpenSymbol" w:hAnsi="OpenSymbol" w:cs="Times New Roman"/>
      <w:sz w:val="28"/>
    </w:rPr>
  </w:style>
  <w:style w:type="character" w:customStyle="1" w:styleId="WW8Num7z1">
    <w:name w:val="WW8Num7z1"/>
    <w:rsid w:val="00FD3AB7"/>
    <w:rPr>
      <w:sz w:val="28"/>
      <w:szCs w:val="28"/>
    </w:rPr>
  </w:style>
  <w:style w:type="character" w:customStyle="1" w:styleId="WW8Num8z0">
    <w:name w:val="WW8Num8z0"/>
    <w:rsid w:val="00FD3AB7"/>
    <w:rPr>
      <w:b/>
    </w:rPr>
  </w:style>
  <w:style w:type="character" w:customStyle="1" w:styleId="WW8Num10z0">
    <w:name w:val="WW8Num10z0"/>
    <w:rsid w:val="00FD3AB7"/>
    <w:rPr>
      <w:sz w:val="28"/>
      <w:szCs w:val="34"/>
    </w:rPr>
  </w:style>
  <w:style w:type="character" w:customStyle="1" w:styleId="WW8Num11z0">
    <w:name w:val="WW8Num11z0"/>
    <w:rsid w:val="00FD3AB7"/>
    <w:rPr>
      <w:sz w:val="28"/>
      <w:szCs w:val="34"/>
    </w:rPr>
  </w:style>
  <w:style w:type="character" w:customStyle="1" w:styleId="WW8Num12z0">
    <w:name w:val="WW8Num12z0"/>
    <w:rsid w:val="00FD3AB7"/>
    <w:rPr>
      <w:sz w:val="28"/>
      <w:szCs w:val="34"/>
    </w:rPr>
  </w:style>
  <w:style w:type="character" w:customStyle="1" w:styleId="WW8Num13z0">
    <w:name w:val="WW8Num13z0"/>
    <w:rsid w:val="00FD3AB7"/>
    <w:rPr>
      <w:rFonts w:ascii="Symbol" w:hAnsi="Symbol"/>
    </w:rPr>
  </w:style>
  <w:style w:type="character" w:customStyle="1" w:styleId="WW8Num14z0">
    <w:name w:val="WW8Num14z0"/>
    <w:rsid w:val="00FD3AB7"/>
    <w:rPr>
      <w:sz w:val="28"/>
      <w:szCs w:val="34"/>
    </w:rPr>
  </w:style>
  <w:style w:type="character" w:customStyle="1" w:styleId="WW8Num15z0">
    <w:name w:val="WW8Num15z0"/>
    <w:rsid w:val="00FD3AB7"/>
    <w:rPr>
      <w:sz w:val="28"/>
      <w:szCs w:val="34"/>
    </w:rPr>
  </w:style>
  <w:style w:type="character" w:customStyle="1" w:styleId="Absatz-Standardschriftart">
    <w:name w:val="Absatz-Standardschriftart"/>
    <w:rsid w:val="00FD3AB7"/>
  </w:style>
  <w:style w:type="character" w:customStyle="1" w:styleId="WW8Num7z0">
    <w:name w:val="WW8Num7z0"/>
    <w:rsid w:val="00FD3AB7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FD3AB7"/>
    <w:rPr>
      <w:sz w:val="28"/>
      <w:szCs w:val="28"/>
    </w:rPr>
  </w:style>
  <w:style w:type="character" w:customStyle="1" w:styleId="WW8Num9z0">
    <w:name w:val="WW8Num9z0"/>
    <w:rsid w:val="00FD3AB7"/>
    <w:rPr>
      <w:sz w:val="28"/>
      <w:szCs w:val="34"/>
    </w:rPr>
  </w:style>
  <w:style w:type="character" w:customStyle="1" w:styleId="WW-Absatz-Standardschriftart">
    <w:name w:val="WW-Absatz-Standardschriftart"/>
    <w:rsid w:val="00FD3AB7"/>
  </w:style>
  <w:style w:type="character" w:customStyle="1" w:styleId="WW-Absatz-Standardschriftart1">
    <w:name w:val="WW-Absatz-Standardschriftart1"/>
    <w:rsid w:val="00FD3AB7"/>
  </w:style>
  <w:style w:type="character" w:customStyle="1" w:styleId="WW-Absatz-Standardschriftart11">
    <w:name w:val="WW-Absatz-Standardschriftart11"/>
    <w:rsid w:val="00FD3AB7"/>
  </w:style>
  <w:style w:type="character" w:customStyle="1" w:styleId="WW-Absatz-Standardschriftart111">
    <w:name w:val="WW-Absatz-Standardschriftart111"/>
    <w:rsid w:val="00FD3AB7"/>
  </w:style>
  <w:style w:type="character" w:customStyle="1" w:styleId="WW8Num9z1">
    <w:name w:val="WW8Num9z1"/>
    <w:rsid w:val="00FD3AB7"/>
    <w:rPr>
      <w:sz w:val="28"/>
      <w:szCs w:val="28"/>
    </w:rPr>
  </w:style>
  <w:style w:type="character" w:customStyle="1" w:styleId="WW-Absatz-Standardschriftart1111">
    <w:name w:val="WW-Absatz-Standardschriftart1111"/>
    <w:rsid w:val="00FD3AB7"/>
  </w:style>
  <w:style w:type="character" w:customStyle="1" w:styleId="WW8Num1z0">
    <w:name w:val="WW8Num1z0"/>
    <w:rsid w:val="00FD3AB7"/>
    <w:rPr>
      <w:rFonts w:ascii="Symbol" w:hAnsi="Symbol"/>
      <w:color w:val="auto"/>
      <w:sz w:val="24"/>
    </w:rPr>
  </w:style>
  <w:style w:type="character" w:customStyle="1" w:styleId="WW8Num4z1">
    <w:name w:val="WW8Num4z1"/>
    <w:rsid w:val="00FD3AB7"/>
    <w:rPr>
      <w:sz w:val="24"/>
      <w:szCs w:val="24"/>
    </w:rPr>
  </w:style>
  <w:style w:type="character" w:customStyle="1" w:styleId="WW8Num10z1">
    <w:name w:val="WW8Num10z1"/>
    <w:rsid w:val="00FD3AB7"/>
    <w:rPr>
      <w:sz w:val="28"/>
      <w:szCs w:val="28"/>
    </w:rPr>
  </w:style>
  <w:style w:type="character" w:customStyle="1" w:styleId="WW8Num15z1">
    <w:name w:val="WW8Num15z1"/>
    <w:rsid w:val="00FD3AB7"/>
    <w:rPr>
      <w:u w:val="none"/>
    </w:rPr>
  </w:style>
  <w:style w:type="character" w:customStyle="1" w:styleId="WW8Num15z3">
    <w:name w:val="WW8Num15z3"/>
    <w:rsid w:val="00FD3AB7"/>
    <w:rPr>
      <w:rFonts w:ascii="font38" w:hAnsi="font38"/>
    </w:rPr>
  </w:style>
  <w:style w:type="character" w:customStyle="1" w:styleId="WW8Num17z0">
    <w:name w:val="WW8Num17z0"/>
    <w:rsid w:val="00FD3AB7"/>
    <w:rPr>
      <w:rFonts w:ascii="Symbol" w:hAnsi="Symbol"/>
    </w:rPr>
  </w:style>
  <w:style w:type="character" w:customStyle="1" w:styleId="WW8Num17z1">
    <w:name w:val="WW8Num17z1"/>
    <w:rsid w:val="00FD3AB7"/>
    <w:rPr>
      <w:rFonts w:ascii="Wingdings" w:hAnsi="Wingdings"/>
    </w:rPr>
  </w:style>
  <w:style w:type="character" w:customStyle="1" w:styleId="WW8Num18z0">
    <w:name w:val="WW8Num18z0"/>
    <w:rsid w:val="00FD3AB7"/>
    <w:rPr>
      <w:rFonts w:ascii="Wingdings" w:hAnsi="Wingdings"/>
    </w:rPr>
  </w:style>
  <w:style w:type="character" w:customStyle="1" w:styleId="WW8Num20z1">
    <w:name w:val="WW8Num20z1"/>
    <w:rsid w:val="00FD3AB7"/>
    <w:rPr>
      <w:u w:val="none"/>
    </w:rPr>
  </w:style>
  <w:style w:type="character" w:customStyle="1" w:styleId="WW8Num20z3">
    <w:name w:val="WW8Num20z3"/>
    <w:rsid w:val="00FD3AB7"/>
    <w:rPr>
      <w:rFonts w:ascii="font38" w:hAnsi="font38"/>
    </w:rPr>
  </w:style>
  <w:style w:type="character" w:customStyle="1" w:styleId="WW8Num21z0">
    <w:name w:val="WW8Num21z0"/>
    <w:rsid w:val="00FD3AB7"/>
    <w:rPr>
      <w:rFonts w:ascii="Symbol" w:hAnsi="Symbol"/>
    </w:rPr>
  </w:style>
  <w:style w:type="character" w:customStyle="1" w:styleId="WW8Num23z0">
    <w:name w:val="WW8Num23z0"/>
    <w:rsid w:val="00FD3AB7"/>
    <w:rPr>
      <w:b/>
    </w:rPr>
  </w:style>
  <w:style w:type="character" w:customStyle="1" w:styleId="WW8Num24z1">
    <w:name w:val="WW8Num24z1"/>
    <w:rsid w:val="00FD3AB7"/>
    <w:rPr>
      <w:sz w:val="28"/>
      <w:szCs w:val="28"/>
    </w:rPr>
  </w:style>
  <w:style w:type="character" w:customStyle="1" w:styleId="WW8Num26z0">
    <w:name w:val="WW8Num26z0"/>
    <w:rsid w:val="00FD3AB7"/>
    <w:rPr>
      <w:rFonts w:ascii="Symbol" w:hAnsi="Symbol"/>
    </w:rPr>
  </w:style>
  <w:style w:type="character" w:customStyle="1" w:styleId="WW8Num26z1">
    <w:name w:val="WW8Num26z1"/>
    <w:rsid w:val="00FD3AB7"/>
    <w:rPr>
      <w:rFonts w:ascii="Courier New" w:hAnsi="Courier New" w:cs="Courier New"/>
    </w:rPr>
  </w:style>
  <w:style w:type="character" w:customStyle="1" w:styleId="11">
    <w:name w:val="Основной шрифт абзаца1"/>
    <w:rsid w:val="00FD3AB7"/>
  </w:style>
  <w:style w:type="character" w:styleId="a4">
    <w:name w:val="Strong"/>
    <w:qFormat/>
    <w:rsid w:val="00FD3AB7"/>
    <w:rPr>
      <w:b/>
      <w:bCs/>
    </w:rPr>
  </w:style>
  <w:style w:type="character" w:customStyle="1" w:styleId="a5">
    <w:name w:val="Цветовое выделение"/>
    <w:rsid w:val="00FD3AB7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FD3AB7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FD3AB7"/>
    <w:rPr>
      <w:b/>
      <w:bCs/>
      <w:sz w:val="28"/>
      <w:szCs w:val="28"/>
    </w:rPr>
  </w:style>
  <w:style w:type="character" w:customStyle="1" w:styleId="a6">
    <w:name w:val="Текст выноски Знак"/>
    <w:rsid w:val="00FD3AB7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FD3AB7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FD3AB7"/>
    <w:rPr>
      <w:sz w:val="24"/>
      <w:szCs w:val="24"/>
    </w:rPr>
  </w:style>
  <w:style w:type="character" w:customStyle="1" w:styleId="a9">
    <w:name w:val="Нижний колонтитул Знак"/>
    <w:rsid w:val="00FD3AB7"/>
    <w:rPr>
      <w:sz w:val="24"/>
      <w:szCs w:val="24"/>
    </w:rPr>
  </w:style>
  <w:style w:type="character" w:customStyle="1" w:styleId="aa">
    <w:name w:val="Текст Знак"/>
    <w:rsid w:val="00FD3AB7"/>
    <w:rPr>
      <w:sz w:val="28"/>
    </w:rPr>
  </w:style>
  <w:style w:type="character" w:customStyle="1" w:styleId="31">
    <w:name w:val="Основной текст 3 Знак"/>
    <w:rsid w:val="00FD3AB7"/>
    <w:rPr>
      <w:sz w:val="16"/>
      <w:szCs w:val="16"/>
    </w:rPr>
  </w:style>
  <w:style w:type="character" w:customStyle="1" w:styleId="ab">
    <w:name w:val="Символ нумерации"/>
    <w:rsid w:val="00FD3AB7"/>
    <w:rPr>
      <w:sz w:val="28"/>
      <w:szCs w:val="34"/>
    </w:rPr>
  </w:style>
  <w:style w:type="character" w:customStyle="1" w:styleId="ac">
    <w:name w:val="Маркеры списка"/>
    <w:rsid w:val="00FD3AB7"/>
    <w:rPr>
      <w:rFonts w:ascii="OpenSymbol" w:eastAsia="OpenSymbol" w:hAnsi="OpenSymbol" w:cs="OpenSymbol"/>
    </w:rPr>
  </w:style>
  <w:style w:type="character" w:styleId="ad">
    <w:name w:val="Hyperlink"/>
    <w:uiPriority w:val="99"/>
    <w:rsid w:val="00FD3AB7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FD3AB7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FD3AB7"/>
    <w:pPr>
      <w:spacing w:after="120"/>
    </w:pPr>
  </w:style>
  <w:style w:type="paragraph" w:styleId="af">
    <w:name w:val="List"/>
    <w:basedOn w:val="ae"/>
    <w:rsid w:val="00FD3AB7"/>
    <w:rPr>
      <w:rFonts w:ascii="Arial" w:hAnsi="Arial" w:cs="Mangal"/>
    </w:rPr>
  </w:style>
  <w:style w:type="paragraph" w:customStyle="1" w:styleId="13">
    <w:name w:val="Название1"/>
    <w:basedOn w:val="a0"/>
    <w:rsid w:val="00FD3AB7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FD3AB7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FD3AB7"/>
    <w:pPr>
      <w:spacing w:before="280" w:after="280"/>
    </w:pPr>
    <w:rPr>
      <w:color w:val="000000"/>
    </w:rPr>
  </w:style>
  <w:style w:type="paragraph" w:styleId="af1">
    <w:name w:val="header"/>
    <w:basedOn w:val="a0"/>
    <w:rsid w:val="00FD3AB7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FD3AB7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FD3AB7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FD3AB7"/>
    <w:pPr>
      <w:jc w:val="center"/>
    </w:pPr>
    <w:rPr>
      <w:i/>
      <w:iCs/>
    </w:rPr>
  </w:style>
  <w:style w:type="paragraph" w:styleId="af5">
    <w:name w:val="Body Text Indent"/>
    <w:basedOn w:val="a0"/>
    <w:rsid w:val="00FD3AB7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FD3AB7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FD3AB7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FD3AB7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FD3AB7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FD3AB7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FD3AB7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FD3AB7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FD3AB7"/>
    <w:pPr>
      <w:spacing w:after="120" w:line="480" w:lineRule="auto"/>
    </w:pPr>
  </w:style>
  <w:style w:type="paragraph" w:customStyle="1" w:styleId="af8">
    <w:name w:val="Содержимое таблицы"/>
    <w:basedOn w:val="a0"/>
    <w:rsid w:val="00FD3AB7"/>
    <w:pPr>
      <w:suppressLineNumbers/>
    </w:pPr>
  </w:style>
  <w:style w:type="paragraph" w:customStyle="1" w:styleId="af9">
    <w:name w:val="Заголовок таблицы"/>
    <w:basedOn w:val="af8"/>
    <w:rsid w:val="00FD3AB7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FD3AB7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  <w:lang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34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4C4420"/>
    <w:rPr>
      <w:sz w:val="24"/>
      <w:szCs w:val="24"/>
      <w:lang w:eastAsia="ar-SA"/>
    </w:rPr>
  </w:style>
  <w:style w:type="character" w:customStyle="1" w:styleId="FontStyle73">
    <w:name w:val="Font Style73"/>
    <w:uiPriority w:val="99"/>
    <w:rsid w:val="00820626"/>
    <w:rPr>
      <w:rFonts w:ascii="Times New Roman" w:hAnsi="Times New Roman" w:cs="Times New Roman"/>
      <w:b/>
      <w:bCs/>
      <w:sz w:val="26"/>
      <w:szCs w:val="26"/>
    </w:rPr>
  </w:style>
  <w:style w:type="character" w:customStyle="1" w:styleId="UnresolvedMention">
    <w:name w:val="Unresolved Mention"/>
    <w:basedOn w:val="a1"/>
    <w:uiPriority w:val="99"/>
    <w:semiHidden/>
    <w:unhideWhenUsed/>
    <w:rsid w:val="00363636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0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84972" TargetMode="External"/><Relationship Id="rId18" Type="http://schemas.openxmlformats.org/officeDocument/2006/relationships/hyperlink" Target="http://biblioclub.ru/index.php?page=book&amp;id=493245" TargetMode="External"/><Relationship Id="rId26" Type="http://schemas.openxmlformats.org/officeDocument/2006/relationships/hyperlink" Target="http://www.e-xecutive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elibrary.ru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4057" TargetMode="External"/><Relationship Id="rId17" Type="http://schemas.openxmlformats.org/officeDocument/2006/relationships/hyperlink" Target="http://biblioclub.ru/index.php?page=book&amp;id=452863" TargetMode="External"/><Relationship Id="rId25" Type="http://schemas.openxmlformats.org/officeDocument/2006/relationships/hyperlink" Target="http://www.aup.ru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2815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dis.ru/manag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07161?utm_campaign=rpd&amp;utm_source=web&amp;utm_content=867add800ff79c93a09f347e761c4906" TargetMode="External"/><Relationship Id="rId24" Type="http://schemas.openxmlformats.org/officeDocument/2006/relationships/hyperlink" Target="http://mininuniver.antiplagiat.ru/index.aspx" TargetMode="External"/><Relationship Id="rId32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54544" TargetMode="External"/><Relationship Id="rId23" Type="http://schemas.openxmlformats.org/officeDocument/2006/relationships/hyperlink" Target="https://ya.mininuniver.ru/sdo" TargetMode="External"/><Relationship Id="rId28" Type="http://schemas.openxmlformats.org/officeDocument/2006/relationships/hyperlink" Target="http://www.dis.ru/lcp/" TargetMode="External"/><Relationship Id="rId10" Type="http://schemas.openxmlformats.org/officeDocument/2006/relationships/hyperlink" Target="http://biblioclub.ru/index.php?page=book&amp;id=455415" TargetMode="External"/><Relationship Id="rId19" Type="http://schemas.openxmlformats.org/officeDocument/2006/relationships/hyperlink" Target="http://biblioclub.ru/index.php?page=book&amp;id=453363" TargetMode="External"/><Relationship Id="rId31" Type="http://schemas.openxmlformats.org/officeDocument/2006/relationships/hyperlink" Target="http://www.hrm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5434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yperlink" Target="http://www.rhr.ru" TargetMode="External"/><Relationship Id="rId30" Type="http://schemas.openxmlformats.org/officeDocument/2006/relationships/hyperlink" Target="http://www.hra.ru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415ECD-78F0-48C2-9093-4DE21B975F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468</TotalTime>
  <Pages>17</Pages>
  <Words>4235</Words>
  <Characters>24144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28323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36</cp:revision>
  <cp:lastPrinted>2019-08-13T18:24:00Z</cp:lastPrinted>
  <dcterms:created xsi:type="dcterms:W3CDTF">2017-05-03T12:30:00Z</dcterms:created>
  <dcterms:modified xsi:type="dcterms:W3CDTF">2019-10-13T11:03:00Z</dcterms:modified>
</cp:coreProperties>
</file>